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058CA" w14:textId="77777777" w:rsidR="009714D0" w:rsidRPr="00592929" w:rsidRDefault="00AD5E13" w:rsidP="00592929">
      <w:pPr>
        <w:spacing w:line="480" w:lineRule="auto"/>
        <w:jc w:val="both"/>
        <w:rPr>
          <w:rFonts w:ascii="Arial" w:hAnsi="Arial" w:cs="Arial"/>
        </w:rPr>
      </w:pPr>
      <w:r w:rsidRPr="00592929">
        <w:rPr>
          <w:rFonts w:ascii="Arial" w:hAnsi="Arial" w:cs="Arial"/>
        </w:rPr>
        <w:t>Laura Vela</w:t>
      </w:r>
    </w:p>
    <w:p w14:paraId="455B1712" w14:textId="77777777" w:rsidR="003C2E68" w:rsidRPr="00592929" w:rsidRDefault="00527FC4" w:rsidP="00592929">
      <w:pPr>
        <w:spacing w:line="480" w:lineRule="auto"/>
        <w:jc w:val="both"/>
        <w:rPr>
          <w:rFonts w:ascii="Arial" w:hAnsi="Arial" w:cs="Arial"/>
        </w:rPr>
      </w:pPr>
      <w:r w:rsidRPr="00592929">
        <w:rPr>
          <w:rFonts w:ascii="Arial" w:hAnsi="Arial" w:cs="Arial"/>
        </w:rPr>
        <w:t>Universidad Casa Grande</w:t>
      </w:r>
    </w:p>
    <w:p w14:paraId="5290F7A3" w14:textId="77777777" w:rsidR="00527FC4" w:rsidRPr="00592929" w:rsidRDefault="00527FC4" w:rsidP="00592929">
      <w:pPr>
        <w:spacing w:line="480" w:lineRule="auto"/>
        <w:jc w:val="both"/>
        <w:rPr>
          <w:rFonts w:ascii="Arial" w:hAnsi="Arial" w:cs="Arial"/>
        </w:rPr>
      </w:pPr>
      <w:r w:rsidRPr="00592929">
        <w:rPr>
          <w:rFonts w:ascii="Arial" w:hAnsi="Arial" w:cs="Arial"/>
        </w:rPr>
        <w:t>Jaula Abierta</w:t>
      </w:r>
    </w:p>
    <w:p w14:paraId="1E7909D9" w14:textId="77777777" w:rsidR="00FD184F" w:rsidRPr="00592929" w:rsidRDefault="00FD184F" w:rsidP="00592929">
      <w:pPr>
        <w:spacing w:line="480" w:lineRule="auto"/>
        <w:jc w:val="both"/>
        <w:rPr>
          <w:rFonts w:ascii="Arial" w:hAnsi="Arial" w:cs="Arial"/>
        </w:rPr>
      </w:pPr>
    </w:p>
    <w:p w14:paraId="15A84976" w14:textId="2FE9534B" w:rsidR="001516C7" w:rsidRPr="00592929" w:rsidRDefault="001516C7" w:rsidP="00592929">
      <w:pPr>
        <w:spacing w:line="480" w:lineRule="auto"/>
        <w:jc w:val="both"/>
        <w:rPr>
          <w:rFonts w:ascii="Arial" w:hAnsi="Arial" w:cs="Arial"/>
        </w:rPr>
      </w:pPr>
      <w:r w:rsidRPr="00592929">
        <w:rPr>
          <w:rFonts w:ascii="Arial" w:hAnsi="Arial" w:cs="Arial"/>
        </w:rPr>
        <w:t>Entendiendo el proyecto</w:t>
      </w:r>
      <w:bookmarkStart w:id="0" w:name="_GoBack"/>
      <w:bookmarkEnd w:id="0"/>
    </w:p>
    <w:p w14:paraId="7416F607" w14:textId="77777777" w:rsidR="001516C7" w:rsidRPr="00592929" w:rsidRDefault="001516C7" w:rsidP="00592929">
      <w:pPr>
        <w:spacing w:line="480" w:lineRule="auto"/>
        <w:jc w:val="both"/>
        <w:rPr>
          <w:rFonts w:ascii="Arial" w:hAnsi="Arial" w:cs="Arial"/>
        </w:rPr>
      </w:pPr>
    </w:p>
    <w:p w14:paraId="252D3BB0" w14:textId="139C13B6" w:rsidR="001516C7" w:rsidRPr="00592929" w:rsidRDefault="008D5ACE" w:rsidP="00592929">
      <w:pPr>
        <w:spacing w:line="480" w:lineRule="auto"/>
        <w:jc w:val="both"/>
        <w:rPr>
          <w:rFonts w:ascii="Arial" w:hAnsi="Arial" w:cs="Arial"/>
        </w:rPr>
      </w:pPr>
      <w:r w:rsidRPr="00592929">
        <w:rPr>
          <w:rFonts w:ascii="Arial" w:hAnsi="Arial" w:cs="Arial"/>
        </w:rPr>
        <w:t>Jau</w:t>
      </w:r>
      <w:r w:rsidR="007F49A5" w:rsidRPr="00592929">
        <w:rPr>
          <w:rFonts w:ascii="Arial" w:hAnsi="Arial" w:cs="Arial"/>
        </w:rPr>
        <w:t>la abierta nace en la Universidad Casa Grande en el año 2012</w:t>
      </w:r>
      <w:r w:rsidRPr="00592929">
        <w:rPr>
          <w:rFonts w:ascii="Arial" w:hAnsi="Arial" w:cs="Arial"/>
        </w:rPr>
        <w:t xml:space="preserve"> con el nombre de</w:t>
      </w:r>
      <w:r w:rsidR="002837E3" w:rsidRPr="00592929">
        <w:rPr>
          <w:rFonts w:ascii="Arial" w:hAnsi="Arial" w:cs="Arial"/>
        </w:rPr>
        <w:t xml:space="preserve"> Guayaquil Letrado, </w:t>
      </w:r>
      <w:r w:rsidRPr="00592929">
        <w:rPr>
          <w:rFonts w:ascii="Arial" w:hAnsi="Arial" w:cs="Arial"/>
        </w:rPr>
        <w:t xml:space="preserve">un </w:t>
      </w:r>
      <w:r w:rsidR="007F49A5" w:rsidRPr="00592929">
        <w:rPr>
          <w:rFonts w:ascii="Arial" w:hAnsi="Arial" w:cs="Arial"/>
        </w:rPr>
        <w:t xml:space="preserve">caso real </w:t>
      </w:r>
      <w:r w:rsidRPr="00592929">
        <w:rPr>
          <w:rFonts w:ascii="Arial" w:hAnsi="Arial" w:cs="Arial"/>
        </w:rPr>
        <w:t>que tenía como propó</w:t>
      </w:r>
      <w:r w:rsidR="007F49A5" w:rsidRPr="00592929">
        <w:rPr>
          <w:rFonts w:ascii="Arial" w:hAnsi="Arial" w:cs="Arial"/>
        </w:rPr>
        <w:t>sito; fomentar la lectura en los jóvenes de la ciudad. Los estudiantes al tener como grupo objetivo a este determinado público, decidió enfocarse en la música, de manera específica; el rap. Con el apoyo de reconocidos exponentes del género, escribieron música basándose en los conocimientos adquiridos luego de leer obras</w:t>
      </w:r>
      <w:r w:rsidR="00817FF2" w:rsidRPr="00592929">
        <w:rPr>
          <w:rFonts w:ascii="Arial" w:hAnsi="Arial" w:cs="Arial"/>
        </w:rPr>
        <w:t xml:space="preserve"> literarias de grandes autores ya que un hallazgo primordial recalcó que una persona que lee tiene mayores referentes y vocabulario para poder crear rimas de rap cuyo contenido tienen fuerza y sentido. </w:t>
      </w:r>
    </w:p>
    <w:p w14:paraId="007FD029" w14:textId="0DE133E6" w:rsidR="00560029" w:rsidRPr="00592929" w:rsidRDefault="008D5CB5" w:rsidP="00592929">
      <w:pPr>
        <w:spacing w:line="480" w:lineRule="auto"/>
        <w:jc w:val="both"/>
        <w:rPr>
          <w:rFonts w:ascii="Arial" w:hAnsi="Arial" w:cs="Arial"/>
        </w:rPr>
      </w:pPr>
      <w:r w:rsidRPr="00592929">
        <w:rPr>
          <w:rFonts w:ascii="Arial" w:hAnsi="Arial" w:cs="Arial"/>
        </w:rPr>
        <w:t>El siguiente año, debido a la cobertura de los medios y repercusión del caso, fue propuesto como un Proyecto de aplicación profesional para los estudiantes titularizables del</w:t>
      </w:r>
      <w:r w:rsidR="001F21E9" w:rsidRPr="00592929">
        <w:rPr>
          <w:rFonts w:ascii="Arial" w:hAnsi="Arial" w:cs="Arial"/>
        </w:rPr>
        <w:t xml:space="preserve"> año</w:t>
      </w:r>
      <w:r w:rsidR="00560029" w:rsidRPr="00592929">
        <w:rPr>
          <w:rFonts w:ascii="Arial" w:hAnsi="Arial" w:cs="Arial"/>
        </w:rPr>
        <w:t xml:space="preserve"> 2013 y de esa manera se desarrolla la segunda edición de Guayaquil letrado. Los estudiantes continúan la directriz del primero y toman a la música como el medio para llegar a su grupo objetivo; jóvenes, pero en esta ocasión, el producto final fue un disco compuesto por canciones creadas por bandas referentes de la música independiente en la ciudad, quiénes a partir de obras literarias crearon historias que se convirtieron en canciones, con el objetivo de </w:t>
      </w:r>
      <w:r w:rsidR="00E32EA7" w:rsidRPr="00592929">
        <w:rPr>
          <w:rFonts w:ascii="Arial" w:hAnsi="Arial" w:cs="Arial"/>
        </w:rPr>
        <w:t xml:space="preserve">atraer al público designado a través de éstas. </w:t>
      </w:r>
    </w:p>
    <w:p w14:paraId="6FBCB3D6" w14:textId="77777777" w:rsidR="00301AA8" w:rsidRPr="00592929" w:rsidRDefault="008C510D" w:rsidP="00592929">
      <w:pPr>
        <w:spacing w:line="480" w:lineRule="auto"/>
        <w:jc w:val="both"/>
        <w:rPr>
          <w:rFonts w:ascii="Arial" w:hAnsi="Arial" w:cs="Arial"/>
        </w:rPr>
      </w:pPr>
      <w:r w:rsidRPr="00592929">
        <w:rPr>
          <w:rFonts w:ascii="Arial" w:hAnsi="Arial" w:cs="Arial"/>
        </w:rPr>
        <w:lastRenderedPageBreak/>
        <w:t>Ambos proyectos tuvieron</w:t>
      </w:r>
      <w:r w:rsidR="00E32EA7" w:rsidRPr="00592929">
        <w:rPr>
          <w:rFonts w:ascii="Arial" w:hAnsi="Arial" w:cs="Arial"/>
        </w:rPr>
        <w:t xml:space="preserve"> un mismo fin; incentivar a la lectura a través de la música, no es hasta el siguiente año, en el que la lectura se convierte en el medio en sí, y así nace Jaula abierta</w:t>
      </w:r>
      <w:r w:rsidR="00D47729" w:rsidRPr="00592929">
        <w:rPr>
          <w:rFonts w:ascii="Arial" w:hAnsi="Arial" w:cs="Arial"/>
        </w:rPr>
        <w:t xml:space="preserve"> en el 2014</w:t>
      </w:r>
      <w:r w:rsidR="00E32EA7" w:rsidRPr="00592929">
        <w:rPr>
          <w:rFonts w:ascii="Arial" w:hAnsi="Arial" w:cs="Arial"/>
        </w:rPr>
        <w:t xml:space="preserve">; </w:t>
      </w:r>
      <w:r w:rsidRPr="00592929">
        <w:rPr>
          <w:rFonts w:ascii="Arial" w:hAnsi="Arial" w:cs="Arial"/>
        </w:rPr>
        <w:t xml:space="preserve">un espacio en el que la escritura y lectura sería una herramienta para desarrollar sus habilidades artísticas. Trabajaron con grandes expositores representantes del medio y a través de charlas y dinámicas, </w:t>
      </w:r>
      <w:r w:rsidR="00D47729" w:rsidRPr="00592929">
        <w:rPr>
          <w:rFonts w:ascii="Arial" w:hAnsi="Arial" w:cs="Arial"/>
        </w:rPr>
        <w:t xml:space="preserve">potencializaron la creatividad de </w:t>
      </w:r>
      <w:r w:rsidR="00301AA8" w:rsidRPr="00592929">
        <w:rPr>
          <w:rFonts w:ascii="Arial" w:hAnsi="Arial" w:cs="Arial"/>
        </w:rPr>
        <w:t>artistas</w:t>
      </w:r>
      <w:r w:rsidR="00D47729" w:rsidRPr="00592929">
        <w:rPr>
          <w:rFonts w:ascii="Arial" w:hAnsi="Arial" w:cs="Arial"/>
        </w:rPr>
        <w:t xml:space="preserve"> urbanos de </w:t>
      </w:r>
      <w:r w:rsidR="00301AA8" w:rsidRPr="00592929">
        <w:rPr>
          <w:rFonts w:ascii="Arial" w:hAnsi="Arial" w:cs="Arial"/>
        </w:rPr>
        <w:t>grafiti</w:t>
      </w:r>
      <w:r w:rsidR="00D47729" w:rsidRPr="00592929">
        <w:rPr>
          <w:rFonts w:ascii="Arial" w:hAnsi="Arial" w:cs="Arial"/>
        </w:rPr>
        <w:t xml:space="preserve">. </w:t>
      </w:r>
    </w:p>
    <w:p w14:paraId="423DBAE8" w14:textId="77777777" w:rsidR="00301AA8" w:rsidRPr="00592929" w:rsidRDefault="00301AA8" w:rsidP="00592929">
      <w:pPr>
        <w:spacing w:line="480" w:lineRule="auto"/>
        <w:jc w:val="both"/>
        <w:rPr>
          <w:rFonts w:ascii="Arial" w:hAnsi="Arial" w:cs="Arial"/>
        </w:rPr>
      </w:pPr>
    </w:p>
    <w:p w14:paraId="78C807BD" w14:textId="19B29866" w:rsidR="00301AA8" w:rsidRPr="00592929" w:rsidRDefault="00301AA8" w:rsidP="00592929">
      <w:pPr>
        <w:spacing w:line="480" w:lineRule="auto"/>
        <w:jc w:val="both"/>
        <w:rPr>
          <w:rFonts w:ascii="Arial" w:hAnsi="Arial" w:cs="Arial"/>
        </w:rPr>
      </w:pPr>
      <w:r w:rsidRPr="00592929">
        <w:rPr>
          <w:rFonts w:ascii="Arial" w:hAnsi="Arial" w:cs="Arial"/>
        </w:rPr>
        <w:t xml:space="preserve">Con esta premisa; “la literatura/escritura como un medio’ se desarrolla el caso Jaula abierta 2016, en el cual a través de talleres de expresión escrita y creatividad se logró contribuir a la mejora emocional de los niños afectados por el terremoto del 16 de abril del mismo año. El mismo fue un éxito, ya que los hallazgos fueron interesantes y distintos a lo que se pensaba en un principio, ya que los niños a pesar de lo vivido mantuvieron su alegría y eso lo reflejaron en el cuento “Las cometas que volarán alto”; producto de los talleres realizados con el propósito de darles a los niños la posibilidad de ser autores y alejarlos del paradigma de víctimas. </w:t>
      </w:r>
    </w:p>
    <w:p w14:paraId="738D478F" w14:textId="77777777" w:rsidR="000D2FD1" w:rsidRPr="00592929" w:rsidRDefault="000D2FD1" w:rsidP="00592929">
      <w:pPr>
        <w:spacing w:line="480" w:lineRule="auto"/>
        <w:jc w:val="both"/>
        <w:rPr>
          <w:rFonts w:ascii="Arial" w:hAnsi="Arial" w:cs="Arial"/>
        </w:rPr>
      </w:pPr>
    </w:p>
    <w:p w14:paraId="2CDDC5E3" w14:textId="2B6696C4" w:rsidR="00301AA8" w:rsidRPr="00592929" w:rsidRDefault="00301AA8" w:rsidP="00592929">
      <w:pPr>
        <w:spacing w:line="480" w:lineRule="auto"/>
        <w:jc w:val="both"/>
        <w:rPr>
          <w:rFonts w:ascii="Arial" w:hAnsi="Arial" w:cs="Arial"/>
        </w:rPr>
      </w:pPr>
      <w:r w:rsidRPr="00592929">
        <w:rPr>
          <w:rFonts w:ascii="Arial" w:hAnsi="Arial" w:cs="Arial"/>
        </w:rPr>
        <w:t xml:space="preserve">Este año, la consigna general es seguir con la premisa de la literatura/escritura como un medio, pero además de tener un enfoque horizontal, en el cual nosotros como gestoras del proyecto nos pongamos a la par de nuestro grupo objetivo y </w:t>
      </w:r>
      <w:r w:rsidR="000D2FD1" w:rsidRPr="00592929">
        <w:rPr>
          <w:rFonts w:ascii="Arial" w:hAnsi="Arial" w:cs="Arial"/>
        </w:rPr>
        <w:t xml:space="preserve">desarrollemos actividades que influyan en la vida de todos los involucrados y realmente logremos un cambio en su realidad y la nuestra. </w:t>
      </w:r>
    </w:p>
    <w:p w14:paraId="788A50C1" w14:textId="77777777" w:rsidR="00C86F53" w:rsidRPr="00592929" w:rsidRDefault="00C86F53" w:rsidP="00592929">
      <w:pPr>
        <w:spacing w:line="480" w:lineRule="auto"/>
        <w:jc w:val="both"/>
        <w:rPr>
          <w:rFonts w:ascii="Arial" w:hAnsi="Arial" w:cs="Arial"/>
        </w:rPr>
      </w:pPr>
    </w:p>
    <w:p w14:paraId="6D490707" w14:textId="013651BB" w:rsidR="00C86F53" w:rsidRPr="00592929" w:rsidRDefault="00C86F53" w:rsidP="00592929">
      <w:pPr>
        <w:spacing w:line="480" w:lineRule="auto"/>
        <w:jc w:val="both"/>
        <w:rPr>
          <w:rFonts w:ascii="Arial" w:hAnsi="Arial" w:cs="Arial"/>
        </w:rPr>
      </w:pPr>
      <w:r w:rsidRPr="00592929">
        <w:rPr>
          <w:rFonts w:ascii="Arial" w:hAnsi="Arial" w:cs="Arial"/>
        </w:rPr>
        <w:t xml:space="preserve">La problemática que se abarcará será la inclusión, y para el desarrollo de la misma, es necesario tener un marco teórico que explique los términos fundamentales para el proyecto. </w:t>
      </w:r>
    </w:p>
    <w:p w14:paraId="1BEA2DE8" w14:textId="77777777" w:rsidR="00C86F53" w:rsidRPr="00592929" w:rsidRDefault="00C86F53" w:rsidP="00592929">
      <w:pPr>
        <w:spacing w:line="480" w:lineRule="auto"/>
        <w:jc w:val="both"/>
        <w:rPr>
          <w:rFonts w:ascii="Arial" w:hAnsi="Arial" w:cs="Arial"/>
        </w:rPr>
      </w:pPr>
    </w:p>
    <w:p w14:paraId="01EFCEE4" w14:textId="40C64DEA" w:rsidR="00C86F53" w:rsidRDefault="009E7358" w:rsidP="00592929">
      <w:pPr>
        <w:spacing w:line="480" w:lineRule="auto"/>
        <w:jc w:val="both"/>
        <w:rPr>
          <w:rFonts w:ascii="Arial" w:hAnsi="Arial" w:cs="Arial"/>
        </w:rPr>
      </w:pPr>
      <w:r w:rsidRPr="00592929">
        <w:rPr>
          <w:rFonts w:ascii="Arial" w:hAnsi="Arial" w:cs="Arial"/>
        </w:rPr>
        <w:t xml:space="preserve">La inclusión es un proceso, es decir, la inclusión debe verse como una tarea interminable de búsqueda de mejores formas de responder a la diversidad de alumnos que aprenden. </w:t>
      </w:r>
      <w:r w:rsidR="0015352C" w:rsidRPr="00592929">
        <w:rPr>
          <w:rFonts w:ascii="Arial" w:hAnsi="Arial" w:cs="Arial"/>
        </w:rPr>
        <w:t>Es sobre cómo aprender a vivir con la diferencia y aprender como aprender desde la diferencia. Por otra parte, la inclusión tiene que ver con la tarea de identificar y remover barreras. Ello supone recopilar, ordenar y evaluar la información de una amplia variedad de fuentes para planificar mejores en las políticas y en las prácticas educativas. Así mismo, la inclusión tiene que ver con la presencia, la participación y el rendimiento de todos los alumnos y alumnas. En ese sentido “presencia” se vincula con dónde son educados los niños y jóvenes y cuánto fiables son las instituciones escolares en las que son atendidos; “participación” hace referencia a la calidad de sus experiencias mientras están escolarizados</w:t>
      </w:r>
      <w:r w:rsidR="004105B9" w:rsidRPr="00592929">
        <w:rPr>
          <w:rFonts w:ascii="Arial" w:hAnsi="Arial" w:cs="Arial"/>
        </w:rPr>
        <w:t xml:space="preserve"> y, por tanto, tiene que incorporar la opinión de los propios aprendices. Por lo tanto, la inclusión supone un énfasis particular en los grupos de niños que pueden estar en riesgo de marginalización, exclusión o fracaso escolar. Esto nos hace ver la responsabilidad moral que debemos asumir para asegurar el bienestar de los grupos más vulnerables y tomar las medidas que aseguren su presencia y participación. (</w:t>
      </w:r>
      <w:proofErr w:type="spellStart"/>
      <w:r w:rsidR="00592929" w:rsidRPr="00592929">
        <w:rPr>
          <w:rFonts w:ascii="Arial" w:hAnsi="Arial" w:cs="Arial"/>
        </w:rPr>
        <w:t>Echeita</w:t>
      </w:r>
      <w:proofErr w:type="spellEnd"/>
      <w:r w:rsidR="00592929" w:rsidRPr="00592929">
        <w:rPr>
          <w:rFonts w:ascii="Arial" w:hAnsi="Arial" w:cs="Arial"/>
        </w:rPr>
        <w:t>, 2006)</w:t>
      </w:r>
    </w:p>
    <w:p w14:paraId="2783855A" w14:textId="77777777" w:rsidR="00037036" w:rsidRDefault="00037036" w:rsidP="00592929">
      <w:pPr>
        <w:spacing w:line="480" w:lineRule="auto"/>
        <w:jc w:val="both"/>
        <w:rPr>
          <w:rFonts w:ascii="Arial" w:hAnsi="Arial" w:cs="Arial"/>
        </w:rPr>
      </w:pPr>
    </w:p>
    <w:p w14:paraId="412E9F68" w14:textId="77777777" w:rsidR="00C81220" w:rsidRDefault="00037036" w:rsidP="00592929">
      <w:pPr>
        <w:spacing w:line="480" w:lineRule="auto"/>
        <w:jc w:val="both"/>
        <w:rPr>
          <w:rFonts w:ascii="Arial" w:hAnsi="Arial" w:cs="Arial"/>
        </w:rPr>
      </w:pPr>
      <w:r>
        <w:rPr>
          <w:rFonts w:ascii="Arial" w:hAnsi="Arial" w:cs="Arial"/>
        </w:rPr>
        <w:t xml:space="preserve">Centrarnos en el tema de Inclusión va de la mano con las necesidades del contexto actual, donde las políticas exteriores y nacionales presentan una </w:t>
      </w:r>
      <w:r w:rsidR="00C81220">
        <w:rPr>
          <w:rFonts w:ascii="Arial" w:hAnsi="Arial" w:cs="Arial"/>
        </w:rPr>
        <w:t>tendencia que propone un modelo en el que</w:t>
      </w:r>
      <w:r>
        <w:rPr>
          <w:rFonts w:ascii="Arial" w:hAnsi="Arial" w:cs="Arial"/>
        </w:rPr>
        <w:t xml:space="preserve"> el poder busca fortalecerse a partir de las diferencias, incitando a la separación ya sea por</w:t>
      </w:r>
      <w:r w:rsidR="00C81220">
        <w:rPr>
          <w:rFonts w:ascii="Arial" w:hAnsi="Arial" w:cs="Arial"/>
        </w:rPr>
        <w:t xml:space="preserve"> razones económicas o sociales y l</w:t>
      </w:r>
      <w:r>
        <w:rPr>
          <w:rFonts w:ascii="Arial" w:hAnsi="Arial" w:cs="Arial"/>
        </w:rPr>
        <w:t xml:space="preserve">a situación mundial </w:t>
      </w:r>
      <w:r w:rsidR="00C81220">
        <w:rPr>
          <w:rFonts w:ascii="Arial" w:hAnsi="Arial" w:cs="Arial"/>
        </w:rPr>
        <w:t xml:space="preserve">no es indiferente a esto. Hoy </w:t>
      </w:r>
      <w:r>
        <w:rPr>
          <w:rFonts w:ascii="Arial" w:hAnsi="Arial" w:cs="Arial"/>
        </w:rPr>
        <w:t>nos enfrenta</w:t>
      </w:r>
      <w:r w:rsidR="00C81220">
        <w:rPr>
          <w:rFonts w:ascii="Arial" w:hAnsi="Arial" w:cs="Arial"/>
        </w:rPr>
        <w:t>mos</w:t>
      </w:r>
      <w:r>
        <w:rPr>
          <w:rFonts w:ascii="Arial" w:hAnsi="Arial" w:cs="Arial"/>
        </w:rPr>
        <w:t xml:space="preserve"> a hechos que </w:t>
      </w:r>
      <w:r w:rsidR="00C81220">
        <w:rPr>
          <w:rFonts w:ascii="Arial" w:hAnsi="Arial" w:cs="Arial"/>
        </w:rPr>
        <w:t>pensamos no volver a vivir; flujos migratorios que convierten a millones de personas en refugiados que huyen de zonas de guerra y la exclusión reflejada en aproximadamente</w:t>
      </w:r>
      <w:r w:rsidR="00C81220" w:rsidRPr="00C81220">
        <w:rPr>
          <w:rFonts w:ascii="Arial" w:hAnsi="Arial" w:cs="Arial"/>
        </w:rPr>
        <w:t xml:space="preserve"> 70 muros </w:t>
      </w:r>
      <w:r w:rsidR="00C81220">
        <w:rPr>
          <w:rFonts w:ascii="Arial" w:hAnsi="Arial" w:cs="Arial"/>
        </w:rPr>
        <w:t xml:space="preserve">que </w:t>
      </w:r>
      <w:r w:rsidR="00C81220" w:rsidRPr="00C81220">
        <w:rPr>
          <w:rFonts w:ascii="Arial" w:hAnsi="Arial" w:cs="Arial"/>
        </w:rPr>
        <w:t>existen actualmente en el planeta,</w:t>
      </w:r>
      <w:r w:rsidR="00C81220">
        <w:rPr>
          <w:rFonts w:ascii="Arial" w:hAnsi="Arial" w:cs="Arial"/>
        </w:rPr>
        <w:t xml:space="preserve"> con el propósito de negar la realidad y encerrarse en una realidad limitada negada a ver más allá de sus fronteras. </w:t>
      </w:r>
    </w:p>
    <w:p w14:paraId="693B350D" w14:textId="77777777" w:rsidR="00C81220" w:rsidRPr="006232F6" w:rsidRDefault="00C81220" w:rsidP="006232F6">
      <w:pPr>
        <w:spacing w:line="480" w:lineRule="auto"/>
        <w:jc w:val="both"/>
        <w:rPr>
          <w:rFonts w:ascii="Arial" w:hAnsi="Arial" w:cs="Arial"/>
        </w:rPr>
      </w:pPr>
    </w:p>
    <w:p w14:paraId="3D4C5B26" w14:textId="51C5C262" w:rsidR="006232F6" w:rsidRDefault="00C81220" w:rsidP="006232F6">
      <w:pPr>
        <w:spacing w:line="480" w:lineRule="auto"/>
        <w:jc w:val="both"/>
        <w:rPr>
          <w:rFonts w:ascii="Arial" w:eastAsia="Times New Roman" w:hAnsi="Arial" w:cs="Arial"/>
          <w:color w:val="000000"/>
          <w:shd w:val="clear" w:color="auto" w:fill="FFFFFF"/>
          <w:lang w:val="es-ES_tradnl" w:eastAsia="es-ES_tradnl"/>
        </w:rPr>
      </w:pPr>
      <w:r w:rsidRPr="006232F6">
        <w:rPr>
          <w:rFonts w:ascii="Arial" w:eastAsia="Calibri" w:hAnsi="Arial" w:cs="Arial"/>
        </w:rPr>
        <w:t>La</w:t>
      </w:r>
      <w:r w:rsidRPr="006232F6">
        <w:rPr>
          <w:rFonts w:ascii="Arial" w:hAnsi="Arial" w:cs="Arial"/>
        </w:rPr>
        <w:t xml:space="preserve"> </w:t>
      </w:r>
      <w:r w:rsidRPr="006232F6">
        <w:rPr>
          <w:rFonts w:ascii="Arial" w:eastAsia="Calibri" w:hAnsi="Arial" w:cs="Arial"/>
        </w:rPr>
        <w:t>manera</w:t>
      </w:r>
      <w:r w:rsidRPr="006232F6">
        <w:rPr>
          <w:rFonts w:ascii="Arial" w:hAnsi="Arial" w:cs="Arial"/>
        </w:rPr>
        <w:t xml:space="preserve"> </w:t>
      </w:r>
      <w:r w:rsidRPr="006232F6">
        <w:rPr>
          <w:rFonts w:ascii="Arial" w:eastAsia="Calibri" w:hAnsi="Arial" w:cs="Arial"/>
        </w:rPr>
        <w:t>en</w:t>
      </w:r>
      <w:r w:rsidRPr="006232F6">
        <w:rPr>
          <w:rFonts w:ascii="Arial" w:hAnsi="Arial" w:cs="Arial"/>
        </w:rPr>
        <w:t xml:space="preserve"> </w:t>
      </w:r>
      <w:r w:rsidRPr="006232F6">
        <w:rPr>
          <w:rFonts w:ascii="Arial" w:eastAsia="Calibri" w:hAnsi="Arial" w:cs="Arial"/>
        </w:rPr>
        <w:t>la</w:t>
      </w:r>
      <w:r w:rsidRPr="006232F6">
        <w:rPr>
          <w:rFonts w:ascii="Arial" w:hAnsi="Arial" w:cs="Arial"/>
        </w:rPr>
        <w:t xml:space="preserve"> </w:t>
      </w:r>
      <w:r w:rsidRPr="006232F6">
        <w:rPr>
          <w:rFonts w:ascii="Arial" w:eastAsia="Calibri" w:hAnsi="Arial" w:cs="Arial"/>
        </w:rPr>
        <w:t>que</w:t>
      </w:r>
      <w:r w:rsidRPr="006232F6">
        <w:rPr>
          <w:rFonts w:ascii="Arial" w:hAnsi="Arial" w:cs="Arial"/>
        </w:rPr>
        <w:t xml:space="preserve"> </w:t>
      </w:r>
      <w:r w:rsidRPr="006232F6">
        <w:rPr>
          <w:rFonts w:ascii="Arial" w:eastAsia="Calibri" w:hAnsi="Arial" w:cs="Arial"/>
        </w:rPr>
        <w:t>se</w:t>
      </w:r>
      <w:r w:rsidRPr="006232F6">
        <w:rPr>
          <w:rFonts w:ascii="Arial" w:hAnsi="Arial" w:cs="Arial"/>
        </w:rPr>
        <w:t xml:space="preserve"> </w:t>
      </w:r>
      <w:r w:rsidRPr="006232F6">
        <w:rPr>
          <w:rFonts w:ascii="Arial" w:eastAsia="Calibri" w:hAnsi="Arial" w:cs="Arial"/>
        </w:rPr>
        <w:t>puede</w:t>
      </w:r>
      <w:r w:rsidRPr="006232F6">
        <w:rPr>
          <w:rFonts w:ascii="Arial" w:hAnsi="Arial" w:cs="Arial"/>
        </w:rPr>
        <w:t xml:space="preserve"> </w:t>
      </w:r>
      <w:r w:rsidRPr="006232F6">
        <w:rPr>
          <w:rFonts w:ascii="Arial" w:eastAsia="Calibri" w:hAnsi="Arial" w:cs="Arial"/>
        </w:rPr>
        <w:t>promover</w:t>
      </w:r>
      <w:r w:rsidRPr="006232F6">
        <w:rPr>
          <w:rFonts w:ascii="Arial" w:hAnsi="Arial" w:cs="Arial"/>
        </w:rPr>
        <w:t xml:space="preserve"> </w:t>
      </w:r>
      <w:r w:rsidRPr="006232F6">
        <w:rPr>
          <w:rFonts w:ascii="Arial" w:eastAsia="Calibri" w:hAnsi="Arial" w:cs="Arial"/>
        </w:rPr>
        <w:t>la</w:t>
      </w:r>
      <w:r w:rsidRPr="006232F6">
        <w:rPr>
          <w:rFonts w:ascii="Arial" w:hAnsi="Arial" w:cs="Arial"/>
        </w:rPr>
        <w:t xml:space="preserve"> </w:t>
      </w:r>
      <w:r w:rsidRPr="006232F6">
        <w:rPr>
          <w:rFonts w:ascii="Arial" w:eastAsia="Calibri" w:hAnsi="Arial" w:cs="Arial"/>
        </w:rPr>
        <w:t>inclusión</w:t>
      </w:r>
      <w:r w:rsidRPr="006232F6">
        <w:rPr>
          <w:rFonts w:ascii="Arial" w:hAnsi="Arial" w:cs="Arial"/>
        </w:rPr>
        <w:t xml:space="preserve"> </w:t>
      </w:r>
      <w:r w:rsidRPr="006232F6">
        <w:rPr>
          <w:rFonts w:ascii="Arial" w:eastAsia="Calibri" w:hAnsi="Arial" w:cs="Arial"/>
        </w:rPr>
        <w:t>de</w:t>
      </w:r>
      <w:r w:rsidRPr="006232F6">
        <w:rPr>
          <w:rFonts w:ascii="Arial" w:hAnsi="Arial" w:cs="Arial"/>
        </w:rPr>
        <w:t xml:space="preserve"> </w:t>
      </w:r>
      <w:r w:rsidRPr="006232F6">
        <w:rPr>
          <w:rFonts w:ascii="Arial" w:eastAsia="Calibri" w:hAnsi="Arial" w:cs="Arial"/>
        </w:rPr>
        <w:t>forma</w:t>
      </w:r>
      <w:r w:rsidRPr="006232F6">
        <w:rPr>
          <w:rFonts w:ascii="Arial" w:hAnsi="Arial" w:cs="Arial"/>
        </w:rPr>
        <w:t xml:space="preserve"> </w:t>
      </w:r>
      <w:r w:rsidRPr="006232F6">
        <w:rPr>
          <w:rFonts w:ascii="Arial" w:eastAsia="Calibri" w:hAnsi="Arial" w:cs="Arial"/>
        </w:rPr>
        <w:t>sostenible</w:t>
      </w:r>
      <w:r w:rsidRPr="006232F6">
        <w:rPr>
          <w:rFonts w:ascii="Arial" w:hAnsi="Arial" w:cs="Arial"/>
        </w:rPr>
        <w:t xml:space="preserve"> </w:t>
      </w:r>
      <w:r w:rsidRPr="006232F6">
        <w:rPr>
          <w:rFonts w:ascii="Arial" w:eastAsia="Calibri" w:hAnsi="Arial" w:cs="Arial"/>
        </w:rPr>
        <w:t>en</w:t>
      </w:r>
      <w:r w:rsidRPr="006232F6">
        <w:rPr>
          <w:rFonts w:ascii="Arial" w:hAnsi="Arial" w:cs="Arial"/>
        </w:rPr>
        <w:t xml:space="preserve"> </w:t>
      </w:r>
      <w:r w:rsidRPr="006232F6">
        <w:rPr>
          <w:rFonts w:ascii="Arial" w:eastAsia="Calibri" w:hAnsi="Arial" w:cs="Arial"/>
        </w:rPr>
        <w:t>el</w:t>
      </w:r>
      <w:r w:rsidRPr="006232F6">
        <w:rPr>
          <w:rFonts w:ascii="Arial" w:hAnsi="Arial" w:cs="Arial"/>
        </w:rPr>
        <w:t xml:space="preserve"> </w:t>
      </w:r>
      <w:r w:rsidRPr="006232F6">
        <w:rPr>
          <w:rFonts w:ascii="Arial" w:eastAsia="Calibri" w:hAnsi="Arial" w:cs="Arial"/>
        </w:rPr>
        <w:t>tiempo</w:t>
      </w:r>
      <w:r w:rsidRPr="006232F6">
        <w:rPr>
          <w:rFonts w:ascii="Arial" w:hAnsi="Arial" w:cs="Arial"/>
        </w:rPr>
        <w:t xml:space="preserve">, </w:t>
      </w:r>
      <w:r w:rsidRPr="006232F6">
        <w:rPr>
          <w:rFonts w:ascii="Arial" w:eastAsia="Calibri" w:hAnsi="Arial" w:cs="Arial"/>
        </w:rPr>
        <w:t>es</w:t>
      </w:r>
      <w:r w:rsidRPr="006232F6">
        <w:rPr>
          <w:rFonts w:ascii="Arial" w:hAnsi="Arial" w:cs="Arial"/>
        </w:rPr>
        <w:t xml:space="preserve"> </w:t>
      </w:r>
      <w:r w:rsidRPr="006232F6">
        <w:rPr>
          <w:rFonts w:ascii="Arial" w:eastAsia="Calibri" w:hAnsi="Arial" w:cs="Arial"/>
        </w:rPr>
        <w:t>en</w:t>
      </w:r>
      <w:r w:rsidRPr="006232F6">
        <w:rPr>
          <w:rFonts w:ascii="Arial" w:hAnsi="Arial" w:cs="Arial"/>
        </w:rPr>
        <w:t xml:space="preserve"> </w:t>
      </w:r>
      <w:r w:rsidRPr="006232F6">
        <w:rPr>
          <w:rFonts w:ascii="Arial" w:eastAsia="Calibri" w:hAnsi="Arial" w:cs="Arial"/>
        </w:rPr>
        <w:t>la</w:t>
      </w:r>
      <w:r w:rsidRPr="006232F6">
        <w:rPr>
          <w:rFonts w:ascii="Arial" w:hAnsi="Arial" w:cs="Arial"/>
        </w:rPr>
        <w:t xml:space="preserve"> </w:t>
      </w:r>
      <w:r w:rsidRPr="006232F6">
        <w:rPr>
          <w:rFonts w:ascii="Arial" w:eastAsia="Calibri" w:hAnsi="Arial" w:cs="Arial"/>
        </w:rPr>
        <w:t>educación</w:t>
      </w:r>
      <w:r w:rsidRPr="006232F6">
        <w:rPr>
          <w:rFonts w:ascii="Arial" w:hAnsi="Arial" w:cs="Arial"/>
        </w:rPr>
        <w:t xml:space="preserve"> </w:t>
      </w:r>
      <w:r w:rsidRPr="006232F6">
        <w:rPr>
          <w:rFonts w:ascii="Arial" w:eastAsia="Calibri" w:hAnsi="Arial" w:cs="Arial"/>
        </w:rPr>
        <w:t>de</w:t>
      </w:r>
      <w:r w:rsidRPr="006232F6">
        <w:rPr>
          <w:rFonts w:ascii="Arial" w:hAnsi="Arial" w:cs="Arial"/>
        </w:rPr>
        <w:t xml:space="preserve"> </w:t>
      </w:r>
      <w:r w:rsidRPr="006232F6">
        <w:rPr>
          <w:rFonts w:ascii="Arial" w:eastAsia="Calibri" w:hAnsi="Arial" w:cs="Arial"/>
        </w:rPr>
        <w:t>los</w:t>
      </w:r>
      <w:r w:rsidRPr="006232F6">
        <w:rPr>
          <w:rFonts w:ascii="Arial" w:hAnsi="Arial" w:cs="Arial"/>
        </w:rPr>
        <w:t xml:space="preserve"> </w:t>
      </w:r>
      <w:r w:rsidRPr="006232F6">
        <w:rPr>
          <w:rFonts w:ascii="Arial" w:eastAsia="Calibri" w:hAnsi="Arial" w:cs="Arial"/>
        </w:rPr>
        <w:t>niños</w:t>
      </w:r>
      <w:r w:rsidRPr="006232F6">
        <w:rPr>
          <w:rFonts w:ascii="Arial" w:hAnsi="Arial" w:cs="Arial"/>
        </w:rPr>
        <w:t xml:space="preserve">, </w:t>
      </w:r>
      <w:r w:rsidR="006232F6" w:rsidRPr="006232F6">
        <w:rPr>
          <w:rFonts w:ascii="Arial" w:eastAsia="Calibri" w:hAnsi="Arial" w:cs="Arial"/>
        </w:rPr>
        <w:t>a</w:t>
      </w:r>
      <w:r w:rsidR="006232F6" w:rsidRPr="006232F6">
        <w:rPr>
          <w:rFonts w:ascii="Arial" w:hAnsi="Arial" w:cs="Arial"/>
        </w:rPr>
        <w:t xml:space="preserve"> </w:t>
      </w:r>
      <w:r w:rsidR="006232F6" w:rsidRPr="006232F6">
        <w:rPr>
          <w:rFonts w:ascii="Arial" w:eastAsia="Calibri" w:hAnsi="Arial" w:cs="Arial"/>
        </w:rPr>
        <w:t>través</w:t>
      </w:r>
      <w:r w:rsidR="006232F6" w:rsidRPr="006232F6">
        <w:rPr>
          <w:rFonts w:ascii="Arial" w:hAnsi="Arial" w:cs="Arial"/>
        </w:rPr>
        <w:t xml:space="preserve"> </w:t>
      </w:r>
      <w:r w:rsidR="006232F6" w:rsidRPr="006232F6">
        <w:rPr>
          <w:rFonts w:ascii="Arial" w:eastAsia="Calibri" w:hAnsi="Arial" w:cs="Arial"/>
        </w:rPr>
        <w:t>de</w:t>
      </w:r>
      <w:r w:rsidR="006232F6" w:rsidRPr="006232F6">
        <w:rPr>
          <w:rFonts w:ascii="Arial" w:hAnsi="Arial" w:cs="Arial"/>
        </w:rPr>
        <w:t xml:space="preserve"> </w:t>
      </w:r>
      <w:r w:rsidR="006232F6" w:rsidRPr="006232F6">
        <w:rPr>
          <w:rFonts w:ascii="Arial" w:eastAsia="Calibri" w:hAnsi="Arial" w:cs="Arial"/>
        </w:rPr>
        <w:t>la</w:t>
      </w:r>
      <w:r w:rsidR="006232F6" w:rsidRPr="006232F6">
        <w:rPr>
          <w:rFonts w:ascii="Arial" w:hAnsi="Arial" w:cs="Arial"/>
        </w:rPr>
        <w:t xml:space="preserve"> “</w:t>
      </w:r>
      <w:r w:rsidR="006232F6" w:rsidRPr="006232F6">
        <w:rPr>
          <w:rFonts w:ascii="Arial" w:eastAsia="Calibri" w:hAnsi="Arial" w:cs="Arial"/>
        </w:rPr>
        <w:t>literatura</w:t>
      </w:r>
      <w:r w:rsidR="006232F6" w:rsidRPr="006232F6">
        <w:rPr>
          <w:rFonts w:ascii="Arial" w:hAnsi="Arial" w:cs="Arial"/>
        </w:rPr>
        <w:t xml:space="preserve"> </w:t>
      </w:r>
      <w:r w:rsidR="006232F6" w:rsidRPr="006232F6">
        <w:rPr>
          <w:rFonts w:ascii="Arial" w:eastAsia="Calibri" w:hAnsi="Arial" w:cs="Arial"/>
        </w:rPr>
        <w:t>mediada</w:t>
      </w:r>
      <w:r w:rsidR="006232F6" w:rsidRPr="006232F6">
        <w:rPr>
          <w:rFonts w:ascii="Arial" w:hAnsi="Arial" w:cs="Arial"/>
        </w:rPr>
        <w:t xml:space="preserve">” </w:t>
      </w:r>
      <w:r w:rsidR="006232F6" w:rsidRPr="006232F6">
        <w:rPr>
          <w:rFonts w:ascii="Arial" w:eastAsia="Calibri" w:hAnsi="Arial" w:cs="Arial"/>
        </w:rPr>
        <w:t>esta</w:t>
      </w:r>
      <w:r w:rsidR="006232F6" w:rsidRPr="006232F6">
        <w:rPr>
          <w:rFonts w:ascii="Arial" w:hAnsi="Arial" w:cs="Arial"/>
        </w:rPr>
        <w:t xml:space="preserve"> </w:t>
      </w:r>
      <w:r w:rsidR="006232F6" w:rsidRPr="006232F6">
        <w:rPr>
          <w:rFonts w:ascii="Arial" w:eastAsia="Calibri" w:hAnsi="Arial" w:cs="Arial"/>
          <w:color w:val="000000"/>
          <w:shd w:val="clear" w:color="auto" w:fill="FFFFFF"/>
          <w:lang w:val="es-ES_tradnl" w:eastAsia="es-ES_tradnl"/>
        </w:rPr>
        <w:t>opera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como</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una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herramienta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de</w:t>
      </w:r>
      <w:r w:rsidR="006232F6" w:rsidRPr="006232F6">
        <w:rPr>
          <w:rFonts w:ascii="Arial" w:eastAsia="Times New Roman" w:hAnsi="Arial" w:cs="Arial"/>
          <w:color w:val="000000"/>
          <w:shd w:val="clear" w:color="auto" w:fill="FFFFFF"/>
          <w:lang w:val="es-ES_tradnl" w:eastAsia="es-ES_tradnl"/>
        </w:rPr>
        <w:t> </w:t>
      </w:r>
      <w:r w:rsidR="006232F6" w:rsidRPr="006232F6">
        <w:rPr>
          <w:rFonts w:ascii="Arial" w:eastAsia="Calibri" w:hAnsi="Arial" w:cs="Arial"/>
          <w:i/>
          <w:iCs/>
          <w:color w:val="000000"/>
          <w:shd w:val="clear" w:color="auto" w:fill="FFFFFF"/>
          <w:lang w:val="es-ES_tradnl" w:eastAsia="es-ES_tradnl"/>
        </w:rPr>
        <w:t>alfabetización</w:t>
      </w:r>
      <w:r w:rsidR="006232F6" w:rsidRPr="006232F6">
        <w:rPr>
          <w:rFonts w:ascii="Arial" w:eastAsia="Times New Roman" w:hAnsi="Arial" w:cs="Arial"/>
          <w:i/>
          <w:iCs/>
          <w:color w:val="000000"/>
          <w:shd w:val="clear" w:color="auto" w:fill="FFFFFF"/>
          <w:lang w:val="es-ES_tradnl" w:eastAsia="es-ES_tradnl"/>
        </w:rPr>
        <w:t xml:space="preserve"> </w:t>
      </w:r>
      <w:r w:rsidR="006232F6" w:rsidRPr="006232F6">
        <w:rPr>
          <w:rFonts w:ascii="Arial" w:eastAsia="Calibri" w:hAnsi="Arial" w:cs="Arial"/>
          <w:i/>
          <w:iCs/>
          <w:color w:val="000000"/>
          <w:shd w:val="clear" w:color="auto" w:fill="FFFFFF"/>
          <w:lang w:val="es-ES_tradnl" w:eastAsia="es-ES_tradnl"/>
        </w:rPr>
        <w:t>emocional</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proceso</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que</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permite</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el</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reconocimiento</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de</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emociones</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en</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sí</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mismo</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y</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en</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los</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otros</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siendo</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esta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la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base</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de</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la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empatía</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y</w:t>
      </w:r>
      <w:r w:rsidR="006232F6" w:rsidRPr="006232F6">
        <w:rPr>
          <w:rFonts w:ascii="Arial" w:eastAsia="Times New Roman" w:hAnsi="Arial" w:cs="Arial"/>
          <w:color w:val="000000"/>
          <w:shd w:val="clear" w:color="auto" w:fill="FFFFFF"/>
          <w:lang w:val="es-ES_tradnl" w:eastAsia="es-ES_tradnl"/>
        </w:rPr>
        <w:t xml:space="preserve"> </w:t>
      </w:r>
      <w:r w:rsidR="006232F6" w:rsidRPr="006232F6">
        <w:rPr>
          <w:rFonts w:ascii="Arial" w:eastAsia="Calibri" w:hAnsi="Arial" w:cs="Arial"/>
          <w:color w:val="000000"/>
          <w:shd w:val="clear" w:color="auto" w:fill="FFFFFF"/>
          <w:lang w:val="es-ES_tradnl" w:eastAsia="es-ES_tradnl"/>
        </w:rPr>
        <w:t>conducta</w:t>
      </w:r>
      <w:r w:rsidR="006232F6" w:rsidRPr="006232F6">
        <w:rPr>
          <w:rFonts w:ascii="Arial" w:eastAsia="Times New Roman" w:hAnsi="Arial" w:cs="Arial"/>
          <w:color w:val="000000"/>
          <w:shd w:val="clear" w:color="auto" w:fill="FFFFFF"/>
          <w:lang w:val="es-ES_tradnl" w:eastAsia="es-ES_tradnl"/>
        </w:rPr>
        <w:t xml:space="preserve"> </w:t>
      </w:r>
      <w:proofErr w:type="spellStart"/>
      <w:r w:rsidR="006232F6" w:rsidRPr="006232F6">
        <w:rPr>
          <w:rFonts w:ascii="Arial" w:eastAsia="Calibri" w:hAnsi="Arial" w:cs="Arial"/>
          <w:color w:val="000000"/>
          <w:shd w:val="clear" w:color="auto" w:fill="FFFFFF"/>
          <w:lang w:val="es-ES_tradnl" w:eastAsia="es-ES_tradnl"/>
        </w:rPr>
        <w:t>prosocial</w:t>
      </w:r>
      <w:proofErr w:type="spellEnd"/>
      <w:r w:rsidR="006232F6" w:rsidRPr="006232F6">
        <w:rPr>
          <w:rFonts w:ascii="Arial" w:eastAsia="Times New Roman" w:hAnsi="Arial" w:cs="Arial"/>
          <w:color w:val="000000"/>
          <w:shd w:val="clear" w:color="auto" w:fill="FFFFFF"/>
          <w:lang w:val="es-ES_tradnl" w:eastAsia="es-ES_tradnl"/>
        </w:rPr>
        <w:t>.</w:t>
      </w:r>
      <w:r w:rsidR="006232F6">
        <w:rPr>
          <w:rFonts w:ascii="Arial" w:eastAsia="Times New Roman" w:hAnsi="Arial" w:cs="Arial"/>
          <w:color w:val="000000"/>
          <w:shd w:val="clear" w:color="auto" w:fill="FFFFFF"/>
          <w:lang w:val="es-ES_tradnl" w:eastAsia="es-ES_tradnl"/>
        </w:rPr>
        <w:t xml:space="preserve"> (Riquelme y </w:t>
      </w:r>
      <w:proofErr w:type="spellStart"/>
      <w:r w:rsidR="006232F6">
        <w:rPr>
          <w:rFonts w:ascii="Arial" w:eastAsia="Times New Roman" w:hAnsi="Arial" w:cs="Arial"/>
          <w:color w:val="000000"/>
          <w:shd w:val="clear" w:color="auto" w:fill="FFFFFF"/>
          <w:lang w:val="es-ES_tradnl" w:eastAsia="es-ES_tradnl"/>
        </w:rPr>
        <w:t>Munita</w:t>
      </w:r>
      <w:proofErr w:type="spellEnd"/>
      <w:r w:rsidR="006232F6">
        <w:rPr>
          <w:rFonts w:ascii="Arial" w:eastAsia="Times New Roman" w:hAnsi="Arial" w:cs="Arial"/>
          <w:color w:val="000000"/>
          <w:shd w:val="clear" w:color="auto" w:fill="FFFFFF"/>
          <w:lang w:val="es-ES_tradnl" w:eastAsia="es-ES_tradnl"/>
        </w:rPr>
        <w:t xml:space="preserve">, 2011) </w:t>
      </w:r>
    </w:p>
    <w:p w14:paraId="62D9C68A" w14:textId="77777777" w:rsidR="00E47AD0" w:rsidRDefault="00E47AD0" w:rsidP="006232F6">
      <w:pPr>
        <w:spacing w:line="480" w:lineRule="auto"/>
        <w:jc w:val="both"/>
        <w:rPr>
          <w:rFonts w:ascii="Arial" w:eastAsia="Times New Roman" w:hAnsi="Arial" w:cs="Arial"/>
          <w:color w:val="000000"/>
          <w:shd w:val="clear" w:color="auto" w:fill="FFFFFF"/>
          <w:lang w:val="es-ES_tradnl" w:eastAsia="es-ES_tradnl"/>
        </w:rPr>
      </w:pPr>
    </w:p>
    <w:p w14:paraId="50E547F5" w14:textId="130A7088" w:rsidR="00E47AD0" w:rsidRDefault="00E47AD0" w:rsidP="00E47AD0">
      <w:pPr>
        <w:spacing w:line="480" w:lineRule="auto"/>
        <w:jc w:val="both"/>
        <w:rPr>
          <w:rFonts w:ascii="Arial" w:eastAsia="Times New Roman" w:hAnsi="Arial" w:cs="Arial"/>
          <w:i/>
          <w:iCs/>
          <w:color w:val="000000"/>
          <w:shd w:val="clear" w:color="auto" w:fill="FFFFFF"/>
          <w:lang w:val="es-ES_tradnl" w:eastAsia="es-ES_tradnl"/>
        </w:rPr>
      </w:pPr>
      <w:r w:rsidRPr="00E47AD0">
        <w:rPr>
          <w:rFonts w:ascii="Arial" w:eastAsia="Times New Roman" w:hAnsi="Arial" w:cs="Arial"/>
          <w:color w:val="000000"/>
          <w:shd w:val="clear" w:color="auto" w:fill="FFFFFF"/>
          <w:lang w:val="es-ES_tradnl" w:eastAsia="es-ES_tradnl"/>
        </w:rPr>
        <w:t>Otro término clave para el desarrollo del proyecto es; la </w:t>
      </w:r>
      <w:r w:rsidRPr="00E47AD0">
        <w:rPr>
          <w:rFonts w:ascii="Arial" w:eastAsia="Times New Roman" w:hAnsi="Arial" w:cs="Arial"/>
          <w:i/>
          <w:iCs/>
          <w:color w:val="000000"/>
          <w:shd w:val="clear" w:color="auto" w:fill="FFFFFF"/>
          <w:lang w:val="es-ES_tradnl" w:eastAsia="es-ES_tradnl"/>
        </w:rPr>
        <w:t>lectura mediada de literatura infantil</w:t>
      </w:r>
      <w:r w:rsidR="004A4B4F">
        <w:rPr>
          <w:rFonts w:ascii="Arial" w:eastAsia="Times New Roman" w:hAnsi="Arial" w:cs="Arial"/>
          <w:i/>
          <w:iCs/>
          <w:color w:val="000000"/>
          <w:shd w:val="clear" w:color="auto" w:fill="FFFFFF"/>
          <w:lang w:val="es-ES_tradnl" w:eastAsia="es-ES_tradnl"/>
        </w:rPr>
        <w:t xml:space="preserve"> </w:t>
      </w:r>
      <w:r w:rsidR="004A4B4F" w:rsidRPr="004A4B4F">
        <w:rPr>
          <w:rFonts w:ascii="Arial" w:eastAsia="Times New Roman" w:hAnsi="Arial" w:cs="Arial"/>
          <w:iCs/>
          <w:color w:val="000000"/>
          <w:shd w:val="clear" w:color="auto" w:fill="FFFFFF"/>
          <w:lang w:val="es-ES_tradnl" w:eastAsia="es-ES_tradnl"/>
        </w:rPr>
        <w:t>como herramienta</w:t>
      </w:r>
      <w:r w:rsidR="004A4B4F">
        <w:rPr>
          <w:rFonts w:ascii="Arial" w:eastAsia="Times New Roman" w:hAnsi="Arial" w:cs="Arial"/>
          <w:iCs/>
          <w:color w:val="000000"/>
          <w:shd w:val="clear" w:color="auto" w:fill="FFFFFF"/>
          <w:lang w:val="es-ES_tradnl" w:eastAsia="es-ES_tradnl"/>
        </w:rPr>
        <w:t xml:space="preserve"> de</w:t>
      </w:r>
      <w:r>
        <w:rPr>
          <w:rFonts w:ascii="Arial" w:eastAsia="Times New Roman" w:hAnsi="Arial" w:cs="Arial"/>
          <w:i/>
          <w:iCs/>
          <w:color w:val="000000"/>
          <w:shd w:val="clear" w:color="auto" w:fill="FFFFFF"/>
          <w:lang w:val="es-ES_tradnl" w:eastAsia="es-ES_tradnl"/>
        </w:rPr>
        <w:t xml:space="preserve">; </w:t>
      </w:r>
    </w:p>
    <w:p w14:paraId="1AF291CB" w14:textId="128BC4F6" w:rsidR="00E47AD0" w:rsidRDefault="00E47AD0" w:rsidP="00E47AD0">
      <w:pPr>
        <w:spacing w:line="480" w:lineRule="auto"/>
        <w:ind w:left="708"/>
        <w:jc w:val="both"/>
        <w:rPr>
          <w:rFonts w:ascii="Arial" w:eastAsia="Times New Roman" w:hAnsi="Arial" w:cs="Arial"/>
          <w:color w:val="000000"/>
          <w:shd w:val="clear" w:color="auto" w:fill="FFFFFF"/>
          <w:lang w:val="es-ES_tradnl" w:eastAsia="es-ES_tradnl"/>
        </w:rPr>
      </w:pPr>
      <w:r>
        <w:rPr>
          <w:rFonts w:ascii="Arial" w:eastAsia="Times New Roman" w:hAnsi="Arial" w:cs="Arial"/>
          <w:i/>
          <w:iCs/>
          <w:color w:val="000000"/>
          <w:shd w:val="clear" w:color="auto" w:fill="FFFFFF"/>
          <w:lang w:val="es-ES_tradnl" w:eastAsia="es-ES_tradnl"/>
        </w:rPr>
        <w:t>“</w:t>
      </w:r>
      <w:r w:rsidR="004A4B4F" w:rsidRPr="004A4B4F">
        <w:rPr>
          <w:rFonts w:ascii="Arial" w:eastAsia="Times New Roman" w:hAnsi="Arial" w:cs="Arial"/>
          <w:color w:val="000000"/>
          <w:shd w:val="clear" w:color="auto" w:fill="FFFFFF"/>
          <w:lang w:val="es-ES_tradnl" w:eastAsia="es-ES_tradnl"/>
        </w:rPr>
        <w:t>exploración de los estados mentales de las demás personas (tales como deseos, emociones y creencias), cuya fortaleza en cuanto prevención inespecífica es no generar dinámicas de exclusión en el aula, sino más bien ser un proceso compartido por todos, y que forma parte del devenir cotidiano del grupo.</w:t>
      </w:r>
      <w:r>
        <w:rPr>
          <w:rFonts w:ascii="Arial" w:eastAsia="Times New Roman" w:hAnsi="Arial" w:cs="Arial"/>
          <w:color w:val="000000"/>
          <w:shd w:val="clear" w:color="auto" w:fill="FFFFFF"/>
          <w:lang w:val="es-ES_tradnl" w:eastAsia="es-ES_tradnl"/>
        </w:rPr>
        <w:t xml:space="preserve">”. </w:t>
      </w:r>
      <w:r>
        <w:rPr>
          <w:rFonts w:ascii="Arial" w:eastAsia="Times New Roman" w:hAnsi="Arial" w:cs="Arial"/>
          <w:color w:val="000000"/>
          <w:shd w:val="clear" w:color="auto" w:fill="FFFFFF"/>
          <w:lang w:val="es-ES_tradnl" w:eastAsia="es-ES_tradnl"/>
        </w:rPr>
        <w:t xml:space="preserve">(Riquelme y </w:t>
      </w:r>
      <w:proofErr w:type="spellStart"/>
      <w:r>
        <w:rPr>
          <w:rFonts w:ascii="Arial" w:eastAsia="Times New Roman" w:hAnsi="Arial" w:cs="Arial"/>
          <w:color w:val="000000"/>
          <w:shd w:val="clear" w:color="auto" w:fill="FFFFFF"/>
          <w:lang w:val="es-ES_tradnl" w:eastAsia="es-ES_tradnl"/>
        </w:rPr>
        <w:t>Munita</w:t>
      </w:r>
      <w:proofErr w:type="spellEnd"/>
      <w:r>
        <w:rPr>
          <w:rFonts w:ascii="Arial" w:eastAsia="Times New Roman" w:hAnsi="Arial" w:cs="Arial"/>
          <w:color w:val="000000"/>
          <w:shd w:val="clear" w:color="auto" w:fill="FFFFFF"/>
          <w:lang w:val="es-ES_tradnl" w:eastAsia="es-ES_tradnl"/>
        </w:rPr>
        <w:t>, 2011)</w:t>
      </w:r>
    </w:p>
    <w:p w14:paraId="67EFA278" w14:textId="77777777" w:rsidR="004A4487" w:rsidRDefault="004A4487" w:rsidP="004A4487">
      <w:pPr>
        <w:spacing w:line="480" w:lineRule="auto"/>
        <w:jc w:val="both"/>
        <w:rPr>
          <w:rFonts w:ascii="Arial" w:eastAsia="Times New Roman" w:hAnsi="Arial" w:cs="Arial"/>
          <w:color w:val="000000"/>
          <w:shd w:val="clear" w:color="auto" w:fill="FFFFFF"/>
          <w:lang w:val="es-ES_tradnl" w:eastAsia="es-ES_tradnl"/>
        </w:rPr>
      </w:pPr>
    </w:p>
    <w:p w14:paraId="5111ACE5" w14:textId="05320FDF" w:rsidR="00BE7AD0" w:rsidRDefault="003C1F01" w:rsidP="003C1F01">
      <w:pPr>
        <w:spacing w:line="480" w:lineRule="auto"/>
        <w:jc w:val="both"/>
        <w:rPr>
          <w:rFonts w:ascii="Arial" w:hAnsi="Arial" w:cs="Arial"/>
        </w:rPr>
      </w:pPr>
      <w:r>
        <w:rPr>
          <w:rFonts w:ascii="Arial" w:eastAsia="Times New Roman" w:hAnsi="Arial" w:cs="Arial"/>
          <w:color w:val="000000"/>
          <w:shd w:val="clear" w:color="auto" w:fill="FFFFFF"/>
          <w:lang w:val="es-ES_tradnl" w:eastAsia="es-ES_tradnl"/>
        </w:rPr>
        <w:t>El proyecto se desarrollará a partir del problema encontrado; los niños crecen en una realidad limitada que deja de lado a aquel que es distinto, ya sea por raza, nivel socioecon</w:t>
      </w:r>
      <w:r w:rsidR="001F405A">
        <w:rPr>
          <w:rFonts w:ascii="Arial" w:eastAsia="Times New Roman" w:hAnsi="Arial" w:cs="Arial"/>
          <w:color w:val="000000"/>
          <w:shd w:val="clear" w:color="auto" w:fill="FFFFFF"/>
          <w:lang w:val="es-ES_tradnl" w:eastAsia="es-ES_tradnl"/>
        </w:rPr>
        <w:t xml:space="preserve">ómico o habilidades cognitivas lo que </w:t>
      </w:r>
      <w:r w:rsidR="009A651D">
        <w:rPr>
          <w:rFonts w:ascii="Arial" w:eastAsia="Times New Roman" w:hAnsi="Arial" w:cs="Arial"/>
          <w:color w:val="000000"/>
          <w:shd w:val="clear" w:color="auto" w:fill="FFFFFF"/>
          <w:lang w:val="es-ES_tradnl" w:eastAsia="es-ES_tradnl"/>
        </w:rPr>
        <w:t xml:space="preserve">causa la exclusión de aquel que es distinto. </w:t>
      </w:r>
      <w:r>
        <w:rPr>
          <w:rFonts w:ascii="Arial" w:eastAsia="Times New Roman" w:hAnsi="Arial" w:cs="Arial"/>
          <w:color w:val="000000"/>
          <w:shd w:val="clear" w:color="auto" w:fill="FFFFFF"/>
          <w:lang w:val="es-ES_tradnl" w:eastAsia="es-ES_tradnl"/>
        </w:rPr>
        <w:t xml:space="preserve">De esta forma, el desarrollo del </w:t>
      </w:r>
      <w:r w:rsidRPr="003C1F01">
        <w:rPr>
          <w:rFonts w:ascii="Arial" w:eastAsia="Times New Roman" w:hAnsi="Arial" w:cs="Arial"/>
          <w:color w:val="000000"/>
          <w:shd w:val="clear" w:color="auto" w:fill="FFFFFF"/>
          <w:lang w:val="es-ES_tradnl" w:eastAsia="es-ES_tradnl"/>
        </w:rPr>
        <w:t xml:space="preserve">mismo se dará de la mano con el área de educación y su programa de educación inicial, el cual tiene el propósito de contribuir al desarrollo de niños y niñas a través del apoyo </w:t>
      </w:r>
      <w:r w:rsidRPr="003C1F01">
        <w:rPr>
          <w:rFonts w:ascii="Arial" w:hAnsi="Arial" w:cs="Arial"/>
        </w:rPr>
        <w:t>a familias, educadores/as</w:t>
      </w:r>
      <w:r w:rsidR="00BE7AD0">
        <w:rPr>
          <w:rFonts w:ascii="Arial" w:hAnsi="Arial" w:cs="Arial"/>
        </w:rPr>
        <w:t xml:space="preserve"> y su comunidad. Junto a ellos, se planteará un modelo de proyecto que pueda ser replicado en diferentes comunidades para que de esta forma sea sostenible en el tiempo y se pueda seguir desarrollando por los futuros estudiantes que escojan Jaula Abierta como Proyecto de aplicación profesional. </w:t>
      </w:r>
    </w:p>
    <w:p w14:paraId="6C9781FA" w14:textId="77777777" w:rsidR="00BE7AD0" w:rsidRDefault="00BE7AD0" w:rsidP="003C1F01">
      <w:pPr>
        <w:spacing w:line="480" w:lineRule="auto"/>
        <w:jc w:val="both"/>
        <w:rPr>
          <w:rFonts w:ascii="Arial" w:hAnsi="Arial" w:cs="Arial"/>
        </w:rPr>
      </w:pPr>
    </w:p>
    <w:p w14:paraId="10EDD3BF" w14:textId="59314B35" w:rsidR="00016B76" w:rsidRDefault="00BE7AD0" w:rsidP="003C1F01">
      <w:pPr>
        <w:spacing w:line="480" w:lineRule="auto"/>
        <w:jc w:val="both"/>
        <w:rPr>
          <w:rFonts w:ascii="Arial" w:hAnsi="Arial" w:cs="Arial"/>
        </w:rPr>
      </w:pPr>
      <w:r>
        <w:rPr>
          <w:rFonts w:ascii="Arial" w:hAnsi="Arial" w:cs="Arial"/>
        </w:rPr>
        <w:t xml:space="preserve">En un principio, dentro de la fase exploratoria del proyecto, la comunidad escogida para Jaula Abierta 2017, será Nigeria; barrio de la Isla Trinitaria, zona </w:t>
      </w:r>
      <w:r w:rsidR="00016B76">
        <w:rPr>
          <w:rFonts w:ascii="Arial" w:hAnsi="Arial" w:cs="Arial"/>
        </w:rPr>
        <w:t xml:space="preserve">en situación de riesgo, dónde nos enfocaremos en determinar las necesidades psicosociales de los niños, explorar sus percepciones frente a la lectura para luego determinar los canales pertinentes para el desarrollo del PAP y finalmente, identificar de qué manera la lectura se puede convertir en un medio para contribuir en su desarrollo emocional en inclusión en el tejido social de la ciudad.  </w:t>
      </w:r>
    </w:p>
    <w:p w14:paraId="0B62433A" w14:textId="7A35CB96" w:rsidR="00BE7AD0" w:rsidRPr="00BE7AD0" w:rsidRDefault="00BE7AD0" w:rsidP="003C1F01">
      <w:pPr>
        <w:spacing w:line="480" w:lineRule="auto"/>
        <w:jc w:val="both"/>
        <w:rPr>
          <w:rFonts w:ascii="Arial" w:hAnsi="Arial" w:cs="Arial"/>
        </w:rPr>
      </w:pPr>
    </w:p>
    <w:p w14:paraId="6F38BEDE" w14:textId="604AE95A" w:rsidR="004A4487" w:rsidRDefault="003C1F01" w:rsidP="004A4487">
      <w:pPr>
        <w:spacing w:line="480" w:lineRule="auto"/>
        <w:jc w:val="both"/>
        <w:rPr>
          <w:rFonts w:ascii="Arial" w:eastAsia="Times New Roman" w:hAnsi="Arial" w:cs="Arial"/>
          <w:color w:val="000000"/>
          <w:shd w:val="clear" w:color="auto" w:fill="FFFFFF"/>
          <w:lang w:val="es-ES_tradnl" w:eastAsia="es-ES_tradnl"/>
        </w:rPr>
      </w:pPr>
      <w:r>
        <w:rPr>
          <w:rFonts w:ascii="Arial" w:eastAsia="Times New Roman" w:hAnsi="Arial" w:cs="Arial"/>
          <w:color w:val="000000"/>
          <w:shd w:val="clear" w:color="auto" w:fill="FFFFFF"/>
          <w:lang w:val="es-ES_tradnl" w:eastAsia="es-ES_tradnl"/>
        </w:rPr>
        <w:t xml:space="preserve"> </w:t>
      </w:r>
      <w:r w:rsidR="00C13DE8">
        <w:rPr>
          <w:rFonts w:ascii="Arial" w:eastAsia="Times New Roman" w:hAnsi="Arial" w:cs="Arial"/>
          <w:color w:val="000000"/>
          <w:shd w:val="clear" w:color="auto" w:fill="FFFFFF"/>
          <w:lang w:val="es-ES_tradnl" w:eastAsia="es-ES_tradnl"/>
        </w:rPr>
        <w:t xml:space="preserve">A pesar de no tener una idea definida del “cómo” se lograrán los objetivos planteados, como estudiante de redacción, considero que la escritura y la lectura son herramientas capaces de cambiar la forma de pensar de una persona, </w:t>
      </w:r>
      <w:proofErr w:type="gramStart"/>
      <w:r w:rsidR="00C13DE8">
        <w:rPr>
          <w:rFonts w:ascii="Arial" w:eastAsia="Times New Roman" w:hAnsi="Arial" w:cs="Arial"/>
          <w:color w:val="000000"/>
          <w:shd w:val="clear" w:color="auto" w:fill="FFFFFF"/>
          <w:lang w:val="es-ES_tradnl" w:eastAsia="es-ES_tradnl"/>
        </w:rPr>
        <w:t>ya que</w:t>
      </w:r>
      <w:proofErr w:type="gramEnd"/>
      <w:r w:rsidR="00C13DE8">
        <w:rPr>
          <w:rFonts w:ascii="Arial" w:eastAsia="Times New Roman" w:hAnsi="Arial" w:cs="Arial"/>
          <w:color w:val="000000"/>
          <w:shd w:val="clear" w:color="auto" w:fill="FFFFFF"/>
          <w:lang w:val="es-ES_tradnl" w:eastAsia="es-ES_tradnl"/>
        </w:rPr>
        <w:t xml:space="preserve"> al arraigarse en tu imaginación, es capaz de presentarte realidades que a pesar de no haberlas vivido, se infiltran en tu conciencia, y sin saberlo, logran que expandas tu perímetro de lo que uno llega a considerar como cotidiano. </w:t>
      </w:r>
    </w:p>
    <w:p w14:paraId="6741BF0B" w14:textId="77777777" w:rsidR="00C13DE8" w:rsidRDefault="00C13DE8" w:rsidP="004A4487">
      <w:pPr>
        <w:spacing w:line="480" w:lineRule="auto"/>
        <w:jc w:val="both"/>
        <w:rPr>
          <w:rFonts w:ascii="Arial" w:eastAsia="Times New Roman" w:hAnsi="Arial" w:cs="Arial"/>
          <w:color w:val="000000"/>
          <w:shd w:val="clear" w:color="auto" w:fill="FFFFFF"/>
          <w:lang w:val="es-ES_tradnl" w:eastAsia="es-ES_tradnl"/>
        </w:rPr>
      </w:pPr>
    </w:p>
    <w:p w14:paraId="34E7122A" w14:textId="410D9C03" w:rsidR="00C13DE8" w:rsidRDefault="00C13DE8" w:rsidP="004A4487">
      <w:pPr>
        <w:spacing w:line="480" w:lineRule="auto"/>
        <w:jc w:val="both"/>
        <w:rPr>
          <w:rFonts w:ascii="Arial" w:eastAsia="Times New Roman" w:hAnsi="Arial" w:cs="Arial"/>
          <w:color w:val="000000"/>
          <w:shd w:val="clear" w:color="auto" w:fill="FFFFFF"/>
          <w:lang w:val="es-ES_tradnl" w:eastAsia="es-ES_tradnl"/>
        </w:rPr>
      </w:pPr>
      <w:r>
        <w:rPr>
          <w:rFonts w:ascii="Arial" w:eastAsia="Times New Roman" w:hAnsi="Arial" w:cs="Arial"/>
          <w:color w:val="000000"/>
          <w:shd w:val="clear" w:color="auto" w:fill="FFFFFF"/>
          <w:lang w:val="es-ES_tradnl" w:eastAsia="es-ES_tradnl"/>
        </w:rPr>
        <w:t xml:space="preserve">Al tener como grupo objetivo a niños de una zona considerada en riesgo social, se </w:t>
      </w:r>
      <w:r w:rsidR="006B28C6">
        <w:rPr>
          <w:rFonts w:ascii="Arial" w:eastAsia="Times New Roman" w:hAnsi="Arial" w:cs="Arial"/>
          <w:color w:val="000000"/>
          <w:shd w:val="clear" w:color="auto" w:fill="FFFFFF"/>
          <w:lang w:val="es-ES_tradnl" w:eastAsia="es-ES_tradnl"/>
        </w:rPr>
        <w:t>busca que la lectura y la escritura sean un medio para darles una voz y presentarla ante una sociedad que posiblemente no sepan de su existenci</w:t>
      </w:r>
      <w:r w:rsidR="005F6008">
        <w:rPr>
          <w:rFonts w:ascii="Arial" w:eastAsia="Times New Roman" w:hAnsi="Arial" w:cs="Arial"/>
          <w:color w:val="000000"/>
          <w:shd w:val="clear" w:color="auto" w:fill="FFFFFF"/>
          <w:lang w:val="es-ES_tradnl" w:eastAsia="es-ES_tradnl"/>
        </w:rPr>
        <w:t xml:space="preserve">a o solo conozca una versión de la realidad, que solo implica el lado negativo de la situación; violencia, narcotráfico, </w:t>
      </w:r>
      <w:proofErr w:type="spellStart"/>
      <w:r w:rsidR="005F6008">
        <w:rPr>
          <w:rFonts w:ascii="Arial" w:eastAsia="Times New Roman" w:hAnsi="Arial" w:cs="Arial"/>
          <w:color w:val="000000"/>
          <w:shd w:val="clear" w:color="auto" w:fill="FFFFFF"/>
          <w:lang w:val="es-ES_tradnl" w:eastAsia="es-ES_tradnl"/>
        </w:rPr>
        <w:t>etc</w:t>
      </w:r>
      <w:proofErr w:type="spellEnd"/>
      <w:r w:rsidR="005F6008">
        <w:rPr>
          <w:rFonts w:ascii="Arial" w:eastAsia="Times New Roman" w:hAnsi="Arial" w:cs="Arial"/>
          <w:color w:val="000000"/>
          <w:shd w:val="clear" w:color="auto" w:fill="FFFFFF"/>
          <w:lang w:val="es-ES_tradnl" w:eastAsia="es-ES_tradnl"/>
        </w:rPr>
        <w:t xml:space="preserve">, y el conocimiento limitado de la realidad solo promueve la exclusión de dicho grupo. </w:t>
      </w:r>
    </w:p>
    <w:p w14:paraId="19FE1DE5" w14:textId="77777777" w:rsidR="005F6008" w:rsidRDefault="005F6008" w:rsidP="004A4487">
      <w:pPr>
        <w:spacing w:line="480" w:lineRule="auto"/>
        <w:jc w:val="both"/>
        <w:rPr>
          <w:rFonts w:ascii="Arial" w:eastAsia="Times New Roman" w:hAnsi="Arial" w:cs="Arial"/>
          <w:color w:val="000000"/>
          <w:shd w:val="clear" w:color="auto" w:fill="FFFFFF"/>
          <w:lang w:val="es-ES_tradnl" w:eastAsia="es-ES_tradnl"/>
        </w:rPr>
      </w:pPr>
    </w:p>
    <w:p w14:paraId="5E3D5989" w14:textId="7C0BD259" w:rsidR="005F6008" w:rsidRDefault="005F6008" w:rsidP="005F6008">
      <w:pPr>
        <w:spacing w:line="480" w:lineRule="auto"/>
        <w:ind w:left="708"/>
        <w:jc w:val="both"/>
        <w:rPr>
          <w:rFonts w:ascii="Arial" w:eastAsia="Times New Roman" w:hAnsi="Arial" w:cs="Arial"/>
          <w:color w:val="000000"/>
          <w:shd w:val="clear" w:color="auto" w:fill="FFFFFF"/>
          <w:lang w:val="es-ES_tradnl" w:eastAsia="es-ES_tradnl"/>
        </w:rPr>
      </w:pPr>
      <w:r w:rsidRPr="005F6008">
        <w:rPr>
          <w:rFonts w:ascii="Arial" w:eastAsia="Times New Roman" w:hAnsi="Arial" w:cs="Arial"/>
          <w:color w:val="000000"/>
          <w:shd w:val="clear" w:color="auto" w:fill="FFFFFF"/>
          <w:lang w:val="es-ES_tradnl" w:eastAsia="es-ES_tradnl"/>
        </w:rPr>
        <w:t>“La historia única crea estereotipos y el problema con los estereotipos no es que sean falsos, sino que son incompletos. Hacen de una sola historia, la historia única (…) Las consecuencias de la historia única es ésta: roba la dignidad, dificulta el reconocimiento de nuestra igualdad humana, enfatiza nuestras diferencias, en vez de nuestras similitudes”.</w:t>
      </w:r>
      <w:r>
        <w:rPr>
          <w:rFonts w:ascii="Arial" w:eastAsia="Times New Roman" w:hAnsi="Arial" w:cs="Arial"/>
          <w:color w:val="000000"/>
          <w:shd w:val="clear" w:color="auto" w:fill="FFFFFF"/>
          <w:lang w:val="es-ES_tradnl" w:eastAsia="es-ES_tradnl"/>
        </w:rPr>
        <w:t xml:space="preserve"> (</w:t>
      </w:r>
      <w:proofErr w:type="spellStart"/>
      <w:r>
        <w:rPr>
          <w:rFonts w:ascii="Arial" w:eastAsia="Times New Roman" w:hAnsi="Arial" w:cs="Arial"/>
          <w:color w:val="000000"/>
          <w:shd w:val="clear" w:color="auto" w:fill="FFFFFF"/>
          <w:lang w:val="es-ES_tradnl" w:eastAsia="es-ES_tradnl"/>
        </w:rPr>
        <w:t>Adichie</w:t>
      </w:r>
      <w:proofErr w:type="spellEnd"/>
      <w:r>
        <w:rPr>
          <w:rFonts w:ascii="Arial" w:eastAsia="Times New Roman" w:hAnsi="Arial" w:cs="Arial"/>
          <w:color w:val="000000"/>
          <w:shd w:val="clear" w:color="auto" w:fill="FFFFFF"/>
          <w:lang w:val="es-ES_tradnl" w:eastAsia="es-ES_tradnl"/>
        </w:rPr>
        <w:t>, 2010)</w:t>
      </w:r>
    </w:p>
    <w:p w14:paraId="10B7D26F" w14:textId="77777777" w:rsidR="005F6008" w:rsidRDefault="005F6008" w:rsidP="005F6008">
      <w:pPr>
        <w:spacing w:line="480" w:lineRule="auto"/>
        <w:jc w:val="both"/>
        <w:rPr>
          <w:rFonts w:ascii="Arial" w:eastAsia="Times New Roman" w:hAnsi="Arial" w:cs="Arial"/>
          <w:color w:val="000000"/>
          <w:shd w:val="clear" w:color="auto" w:fill="FFFFFF"/>
          <w:lang w:val="es-ES_tradnl" w:eastAsia="es-ES_tradnl"/>
        </w:rPr>
      </w:pPr>
    </w:p>
    <w:p w14:paraId="3C75BD3B" w14:textId="3453A265" w:rsidR="005F6008" w:rsidRDefault="005F6008" w:rsidP="005F6008">
      <w:pPr>
        <w:spacing w:line="480" w:lineRule="auto"/>
        <w:jc w:val="both"/>
        <w:rPr>
          <w:rFonts w:ascii="Arial" w:eastAsia="Times New Roman" w:hAnsi="Arial" w:cs="Arial"/>
          <w:color w:val="000000"/>
          <w:shd w:val="clear" w:color="auto" w:fill="FFFFFF"/>
          <w:lang w:val="es-ES_tradnl" w:eastAsia="es-ES_tradnl"/>
        </w:rPr>
      </w:pPr>
      <w:r>
        <w:rPr>
          <w:rFonts w:ascii="Arial" w:eastAsia="Times New Roman" w:hAnsi="Arial" w:cs="Arial"/>
          <w:color w:val="000000"/>
          <w:shd w:val="clear" w:color="auto" w:fill="FFFFFF"/>
          <w:lang w:val="es-ES_tradnl" w:eastAsia="es-ES_tradnl"/>
        </w:rPr>
        <w:t>Recalco la importancia de las historias, ya que éstas humanizan y dan una voz a aquellos que talvez nunca pensaron tenerla, y para el otro, aquel que vive más allá de la cerrada frontera, el hecho de ser capaz de comprender que hay má</w:t>
      </w:r>
      <w:r w:rsidR="00CB5C51">
        <w:rPr>
          <w:rFonts w:ascii="Arial" w:eastAsia="Times New Roman" w:hAnsi="Arial" w:cs="Arial"/>
          <w:color w:val="000000"/>
          <w:shd w:val="clear" w:color="auto" w:fill="FFFFFF"/>
          <w:lang w:val="es-ES_tradnl" w:eastAsia="es-ES_tradnl"/>
        </w:rPr>
        <w:t xml:space="preserve">s que una realidad, </w:t>
      </w:r>
      <w:r>
        <w:rPr>
          <w:rFonts w:ascii="Arial" w:eastAsia="Times New Roman" w:hAnsi="Arial" w:cs="Arial"/>
          <w:color w:val="000000"/>
          <w:shd w:val="clear" w:color="auto" w:fill="FFFFFF"/>
          <w:lang w:val="es-ES_tradnl" w:eastAsia="es-ES_tradnl"/>
        </w:rPr>
        <w:t xml:space="preserve">te cambia la vida. </w:t>
      </w:r>
    </w:p>
    <w:p w14:paraId="7710AE7C" w14:textId="77777777" w:rsidR="005F6008" w:rsidRDefault="005F6008" w:rsidP="005F6008">
      <w:pPr>
        <w:spacing w:line="480" w:lineRule="auto"/>
        <w:jc w:val="both"/>
        <w:rPr>
          <w:rFonts w:ascii="Arial" w:eastAsia="Times New Roman" w:hAnsi="Arial" w:cs="Arial"/>
          <w:color w:val="000000"/>
          <w:shd w:val="clear" w:color="auto" w:fill="FFFFFF"/>
          <w:lang w:val="es-ES_tradnl" w:eastAsia="es-ES_tradnl"/>
        </w:rPr>
      </w:pPr>
    </w:p>
    <w:p w14:paraId="5602B3CC" w14:textId="77777777" w:rsidR="005F6008" w:rsidRDefault="005F6008" w:rsidP="005F6008">
      <w:pPr>
        <w:spacing w:line="480" w:lineRule="auto"/>
        <w:jc w:val="both"/>
        <w:rPr>
          <w:rFonts w:ascii="Arial" w:eastAsia="Times New Roman" w:hAnsi="Arial" w:cs="Arial"/>
          <w:color w:val="000000"/>
          <w:shd w:val="clear" w:color="auto" w:fill="FFFFFF"/>
          <w:lang w:val="es-ES_tradnl" w:eastAsia="es-ES_tradnl"/>
        </w:rPr>
      </w:pPr>
    </w:p>
    <w:p w14:paraId="40B8708D" w14:textId="77777777" w:rsidR="005F6008" w:rsidRPr="005F6008" w:rsidRDefault="005F6008" w:rsidP="005F6008">
      <w:pPr>
        <w:spacing w:line="480" w:lineRule="auto"/>
        <w:jc w:val="both"/>
        <w:rPr>
          <w:rFonts w:ascii="Arial" w:eastAsia="Times New Roman" w:hAnsi="Arial" w:cs="Arial"/>
          <w:color w:val="000000"/>
          <w:shd w:val="clear" w:color="auto" w:fill="FFFFFF"/>
          <w:lang w:val="es-ES_tradnl" w:eastAsia="es-ES_tradnl"/>
        </w:rPr>
      </w:pPr>
    </w:p>
    <w:p w14:paraId="44CDA040" w14:textId="77777777" w:rsidR="005F6008" w:rsidRDefault="005F6008" w:rsidP="004A4487">
      <w:pPr>
        <w:spacing w:line="480" w:lineRule="auto"/>
        <w:jc w:val="both"/>
        <w:rPr>
          <w:rFonts w:ascii="Arial" w:eastAsia="Times New Roman" w:hAnsi="Arial" w:cs="Arial"/>
          <w:color w:val="000000"/>
          <w:shd w:val="clear" w:color="auto" w:fill="FFFFFF"/>
          <w:lang w:val="es-ES_tradnl" w:eastAsia="es-ES_tradnl"/>
        </w:rPr>
      </w:pPr>
    </w:p>
    <w:p w14:paraId="209EA30E" w14:textId="77777777" w:rsidR="00E47AD0" w:rsidRDefault="00E47AD0" w:rsidP="00E47AD0">
      <w:pPr>
        <w:spacing w:line="480" w:lineRule="auto"/>
        <w:ind w:left="708"/>
        <w:jc w:val="both"/>
        <w:rPr>
          <w:rFonts w:ascii="Arial" w:eastAsia="Times New Roman" w:hAnsi="Arial" w:cs="Arial"/>
          <w:lang w:val="es-ES_tradnl" w:eastAsia="es-ES_tradnl"/>
        </w:rPr>
      </w:pPr>
    </w:p>
    <w:p w14:paraId="00E20A29" w14:textId="77777777" w:rsidR="00E47AD0" w:rsidRPr="00E47AD0" w:rsidRDefault="00E47AD0" w:rsidP="00E47AD0">
      <w:pPr>
        <w:spacing w:line="480" w:lineRule="auto"/>
        <w:jc w:val="both"/>
        <w:rPr>
          <w:rFonts w:ascii="Arial" w:eastAsia="Times New Roman" w:hAnsi="Arial" w:cs="Arial"/>
          <w:lang w:val="es-ES_tradnl" w:eastAsia="es-ES_tradnl"/>
        </w:rPr>
      </w:pPr>
    </w:p>
    <w:p w14:paraId="57A275AC" w14:textId="538DD0A7" w:rsidR="00E47AD0" w:rsidRPr="006232F6" w:rsidRDefault="00E47AD0" w:rsidP="006232F6">
      <w:pPr>
        <w:spacing w:line="480" w:lineRule="auto"/>
        <w:jc w:val="both"/>
        <w:rPr>
          <w:rFonts w:ascii="Arial" w:eastAsia="Times New Roman" w:hAnsi="Arial" w:cs="Arial"/>
          <w:lang w:val="es-ES_tradnl" w:eastAsia="es-ES_tradnl"/>
        </w:rPr>
      </w:pPr>
    </w:p>
    <w:p w14:paraId="7B9F9A6B" w14:textId="0D8EBA99" w:rsidR="00037036" w:rsidRPr="00C81220" w:rsidRDefault="00C81220" w:rsidP="00592929">
      <w:pPr>
        <w:spacing w:line="480" w:lineRule="auto"/>
        <w:jc w:val="both"/>
        <w:rPr>
          <w:rFonts w:ascii="Arial" w:hAnsi="Arial" w:cs="Arial"/>
          <w:lang w:val="es-ES_tradnl"/>
        </w:rPr>
      </w:pPr>
      <w:r>
        <w:rPr>
          <w:rFonts w:ascii="Arial" w:hAnsi="Arial" w:cs="Arial"/>
        </w:rPr>
        <w:t xml:space="preserve"> </w:t>
      </w:r>
    </w:p>
    <w:p w14:paraId="63DE9F9D" w14:textId="77777777" w:rsidR="008C510D" w:rsidRPr="00592929" w:rsidRDefault="008C510D" w:rsidP="00592929">
      <w:pPr>
        <w:spacing w:line="480" w:lineRule="auto"/>
        <w:jc w:val="both"/>
        <w:rPr>
          <w:rFonts w:ascii="Arial" w:hAnsi="Arial" w:cs="Arial"/>
        </w:rPr>
      </w:pPr>
    </w:p>
    <w:p w14:paraId="4DFA168C" w14:textId="77777777" w:rsidR="007F49A5" w:rsidRPr="00592929" w:rsidRDefault="007F49A5" w:rsidP="00592929">
      <w:pPr>
        <w:spacing w:line="480" w:lineRule="auto"/>
        <w:jc w:val="both"/>
        <w:rPr>
          <w:rFonts w:ascii="Arial" w:hAnsi="Arial" w:cs="Arial"/>
        </w:rPr>
      </w:pPr>
    </w:p>
    <w:p w14:paraId="0E3FCA03" w14:textId="77777777" w:rsidR="007F49A5" w:rsidRPr="00592929" w:rsidRDefault="007F49A5" w:rsidP="00592929">
      <w:pPr>
        <w:spacing w:line="480" w:lineRule="auto"/>
        <w:jc w:val="both"/>
        <w:rPr>
          <w:rFonts w:ascii="Arial" w:hAnsi="Arial" w:cs="Arial"/>
        </w:rPr>
      </w:pPr>
    </w:p>
    <w:p w14:paraId="789F6310" w14:textId="77777777" w:rsidR="001516C7" w:rsidRPr="00592929" w:rsidRDefault="001516C7" w:rsidP="00592929">
      <w:pPr>
        <w:spacing w:line="480" w:lineRule="auto"/>
        <w:jc w:val="both"/>
        <w:rPr>
          <w:rFonts w:ascii="Arial" w:hAnsi="Arial" w:cs="Arial"/>
        </w:rPr>
      </w:pPr>
    </w:p>
    <w:p w14:paraId="0CD04214" w14:textId="77777777" w:rsidR="00527FC4" w:rsidRPr="006232F6" w:rsidRDefault="00527FC4" w:rsidP="006232F6">
      <w:pPr>
        <w:spacing w:line="480" w:lineRule="auto"/>
        <w:jc w:val="both"/>
        <w:rPr>
          <w:rFonts w:ascii="Arial" w:hAnsi="Arial" w:cs="Arial"/>
          <w:i/>
        </w:rPr>
      </w:pPr>
    </w:p>
    <w:p w14:paraId="4679CA5F" w14:textId="77777777" w:rsidR="006232F6" w:rsidRDefault="006232F6" w:rsidP="006232F6">
      <w:pPr>
        <w:spacing w:line="480" w:lineRule="auto"/>
        <w:jc w:val="both"/>
        <w:rPr>
          <w:rFonts w:ascii="Arial" w:hAnsi="Arial" w:cs="Arial"/>
          <w:i/>
        </w:rPr>
      </w:pPr>
    </w:p>
    <w:p w14:paraId="495587B6" w14:textId="77777777" w:rsidR="006232F6" w:rsidRDefault="006232F6" w:rsidP="006232F6">
      <w:pPr>
        <w:spacing w:line="480" w:lineRule="auto"/>
        <w:jc w:val="both"/>
        <w:rPr>
          <w:rFonts w:ascii="Arial" w:hAnsi="Arial" w:cs="Arial"/>
          <w:i/>
        </w:rPr>
      </w:pPr>
    </w:p>
    <w:p w14:paraId="71442BDA" w14:textId="77777777" w:rsidR="006232F6" w:rsidRDefault="006232F6" w:rsidP="006232F6">
      <w:pPr>
        <w:spacing w:line="480" w:lineRule="auto"/>
        <w:jc w:val="both"/>
        <w:rPr>
          <w:rFonts w:ascii="Arial" w:hAnsi="Arial" w:cs="Arial"/>
          <w:i/>
        </w:rPr>
      </w:pPr>
    </w:p>
    <w:p w14:paraId="5F53491F" w14:textId="77777777" w:rsidR="006232F6" w:rsidRDefault="006232F6" w:rsidP="006232F6">
      <w:pPr>
        <w:spacing w:line="480" w:lineRule="auto"/>
        <w:jc w:val="both"/>
        <w:rPr>
          <w:rFonts w:ascii="Arial" w:hAnsi="Arial" w:cs="Arial"/>
          <w:i/>
        </w:rPr>
      </w:pPr>
    </w:p>
    <w:p w14:paraId="19291F14" w14:textId="77777777" w:rsidR="006232F6" w:rsidRDefault="006232F6" w:rsidP="006232F6">
      <w:pPr>
        <w:spacing w:line="480" w:lineRule="auto"/>
        <w:jc w:val="both"/>
        <w:rPr>
          <w:rFonts w:ascii="Arial" w:hAnsi="Arial" w:cs="Arial"/>
          <w:i/>
        </w:rPr>
      </w:pPr>
    </w:p>
    <w:p w14:paraId="5999FC8F" w14:textId="77777777" w:rsidR="006232F6" w:rsidRDefault="006232F6" w:rsidP="006232F6">
      <w:pPr>
        <w:spacing w:line="480" w:lineRule="auto"/>
        <w:jc w:val="both"/>
        <w:rPr>
          <w:rFonts w:ascii="Arial" w:hAnsi="Arial" w:cs="Arial"/>
          <w:i/>
        </w:rPr>
      </w:pPr>
    </w:p>
    <w:p w14:paraId="2C83A673" w14:textId="5855D953" w:rsidR="004E5ECE" w:rsidRDefault="00592929" w:rsidP="006232F6">
      <w:pPr>
        <w:spacing w:line="480" w:lineRule="auto"/>
        <w:jc w:val="both"/>
        <w:rPr>
          <w:rFonts w:ascii="Arial" w:hAnsi="Arial" w:cs="Arial"/>
          <w:i/>
        </w:rPr>
      </w:pPr>
      <w:r w:rsidRPr="006232F6">
        <w:rPr>
          <w:rFonts w:ascii="Arial" w:hAnsi="Arial" w:cs="Arial"/>
          <w:i/>
        </w:rPr>
        <w:t>Bibliografía</w:t>
      </w:r>
    </w:p>
    <w:p w14:paraId="68C1A3BF" w14:textId="77777777" w:rsidR="005F6008" w:rsidRDefault="005F6008" w:rsidP="006232F6">
      <w:pPr>
        <w:spacing w:line="480" w:lineRule="auto"/>
        <w:jc w:val="both"/>
        <w:rPr>
          <w:rFonts w:ascii="Arial" w:hAnsi="Arial" w:cs="Arial"/>
          <w:i/>
        </w:rPr>
      </w:pPr>
    </w:p>
    <w:p w14:paraId="78141DD8" w14:textId="77777777" w:rsidR="005F6008" w:rsidRPr="006232F6" w:rsidRDefault="005F6008" w:rsidP="005F6008">
      <w:pPr>
        <w:spacing w:line="480" w:lineRule="auto"/>
        <w:jc w:val="both"/>
        <w:rPr>
          <w:rFonts w:ascii="Arial" w:eastAsia="Times New Roman" w:hAnsi="Arial" w:cs="Arial"/>
          <w:lang w:val="es-ES_tradnl" w:eastAsia="es-ES_tradnl"/>
        </w:rPr>
      </w:pPr>
      <w:proofErr w:type="spellStart"/>
      <w:r>
        <w:rPr>
          <w:rFonts w:ascii="Arial" w:eastAsia="Times New Roman" w:hAnsi="Arial" w:cs="Arial"/>
          <w:bCs/>
          <w:color w:val="000000"/>
          <w:shd w:val="clear" w:color="auto" w:fill="FFFFFF"/>
          <w:lang w:val="es-ES_tradnl" w:eastAsia="es-ES_tradnl"/>
        </w:rPr>
        <w:t>Adichie</w:t>
      </w:r>
      <w:proofErr w:type="spellEnd"/>
      <w:r>
        <w:rPr>
          <w:rFonts w:ascii="Arial" w:eastAsia="Times New Roman" w:hAnsi="Arial" w:cs="Arial"/>
          <w:bCs/>
          <w:color w:val="000000"/>
          <w:shd w:val="clear" w:color="auto" w:fill="FFFFFF"/>
          <w:lang w:val="es-ES_tradnl" w:eastAsia="es-ES_tradnl"/>
        </w:rPr>
        <w:t xml:space="preserve">, CH. El peligro de una sola historia, </w:t>
      </w:r>
      <w:proofErr w:type="spellStart"/>
      <w:r>
        <w:rPr>
          <w:rFonts w:ascii="Arial" w:eastAsia="Times New Roman" w:hAnsi="Arial" w:cs="Arial"/>
          <w:bCs/>
          <w:color w:val="000000"/>
          <w:shd w:val="clear" w:color="auto" w:fill="FFFFFF"/>
          <w:lang w:val="es-ES_tradnl" w:eastAsia="es-ES_tradnl"/>
        </w:rPr>
        <w:t>TedTalk</w:t>
      </w:r>
      <w:proofErr w:type="spellEnd"/>
      <w:r>
        <w:rPr>
          <w:rFonts w:ascii="Arial" w:eastAsia="Times New Roman" w:hAnsi="Arial" w:cs="Arial"/>
          <w:bCs/>
          <w:color w:val="000000"/>
          <w:shd w:val="clear" w:color="auto" w:fill="FFFFFF"/>
          <w:lang w:val="es-ES_tradnl" w:eastAsia="es-ES_tradnl"/>
        </w:rPr>
        <w:t xml:space="preserve">, 2010. </w:t>
      </w:r>
    </w:p>
    <w:p w14:paraId="36C9E9B2" w14:textId="77777777" w:rsidR="005F6008" w:rsidRPr="005F6008" w:rsidRDefault="005F6008" w:rsidP="006232F6">
      <w:pPr>
        <w:spacing w:line="480" w:lineRule="auto"/>
        <w:jc w:val="both"/>
        <w:rPr>
          <w:rFonts w:ascii="Arial" w:hAnsi="Arial" w:cs="Arial"/>
          <w:i/>
          <w:lang w:val="es-ES_tradnl"/>
        </w:rPr>
      </w:pPr>
    </w:p>
    <w:p w14:paraId="08F0E0E8" w14:textId="7B171FD0" w:rsidR="00592929" w:rsidRDefault="00592929" w:rsidP="006232F6">
      <w:pPr>
        <w:spacing w:line="480" w:lineRule="auto"/>
        <w:jc w:val="both"/>
        <w:rPr>
          <w:rFonts w:ascii="Arial" w:eastAsia="Times New Roman" w:hAnsi="Arial" w:cs="Arial"/>
          <w:shd w:val="clear" w:color="auto" w:fill="FFFFFF"/>
          <w:lang w:val="es-ES_tradnl" w:eastAsia="es-ES_tradnl"/>
        </w:rPr>
      </w:pPr>
      <w:proofErr w:type="spellStart"/>
      <w:r w:rsidRPr="006232F6">
        <w:rPr>
          <w:rFonts w:ascii="Arial" w:hAnsi="Arial" w:cs="Arial"/>
        </w:rPr>
        <w:t>Echeitas</w:t>
      </w:r>
      <w:proofErr w:type="spellEnd"/>
      <w:r w:rsidRPr="006232F6">
        <w:rPr>
          <w:rFonts w:ascii="Arial" w:hAnsi="Arial" w:cs="Arial"/>
        </w:rPr>
        <w:t xml:space="preserve">, G. </w:t>
      </w:r>
      <w:r w:rsidRPr="006232F6">
        <w:rPr>
          <w:rFonts w:ascii="Arial" w:eastAsia="Times New Roman" w:hAnsi="Arial" w:cs="Arial"/>
          <w:shd w:val="clear" w:color="auto" w:fill="FFFFFF"/>
          <w:lang w:val="es-ES_tradnl" w:eastAsia="es-ES_tradnl"/>
        </w:rPr>
        <w:t>Educación para la inclusión o educación sin exclusiones, Madrid, 2006.</w:t>
      </w:r>
    </w:p>
    <w:p w14:paraId="412C59B6" w14:textId="77777777" w:rsidR="005F6008" w:rsidRPr="005F6008" w:rsidRDefault="005F6008" w:rsidP="006232F6">
      <w:pPr>
        <w:spacing w:line="480" w:lineRule="auto"/>
        <w:jc w:val="both"/>
        <w:rPr>
          <w:rFonts w:ascii="Arial" w:eastAsia="Times New Roman" w:hAnsi="Arial" w:cs="Arial"/>
          <w:shd w:val="clear" w:color="auto" w:fill="FFFFFF"/>
          <w:lang w:val="es-ES_tradnl" w:eastAsia="es-ES_tradnl"/>
        </w:rPr>
      </w:pPr>
    </w:p>
    <w:p w14:paraId="56B0134C" w14:textId="3BE11F47" w:rsidR="006232F6" w:rsidRDefault="006232F6" w:rsidP="006232F6">
      <w:pPr>
        <w:spacing w:line="480" w:lineRule="auto"/>
        <w:jc w:val="both"/>
        <w:rPr>
          <w:rFonts w:ascii="Arial" w:eastAsia="Times New Roman" w:hAnsi="Arial" w:cs="Arial"/>
          <w:bCs/>
          <w:color w:val="000000"/>
          <w:shd w:val="clear" w:color="auto" w:fill="FFFFFF"/>
          <w:lang w:val="es-ES_tradnl" w:eastAsia="es-ES_tradnl"/>
        </w:rPr>
      </w:pPr>
      <w:r w:rsidRPr="006232F6">
        <w:rPr>
          <w:rFonts w:ascii="Arial" w:eastAsia="Times New Roman" w:hAnsi="Arial" w:cs="Arial"/>
          <w:lang w:val="es-ES_tradnl" w:eastAsia="es-ES_tradnl"/>
        </w:rPr>
        <w:t xml:space="preserve">Riquelme E, </w:t>
      </w:r>
      <w:proofErr w:type="spellStart"/>
      <w:r w:rsidRPr="006232F6">
        <w:rPr>
          <w:rFonts w:ascii="Arial" w:eastAsia="Times New Roman" w:hAnsi="Arial" w:cs="Arial"/>
          <w:lang w:val="es-ES_tradnl" w:eastAsia="es-ES_tradnl"/>
        </w:rPr>
        <w:t>Munita</w:t>
      </w:r>
      <w:proofErr w:type="spellEnd"/>
      <w:r w:rsidRPr="006232F6">
        <w:rPr>
          <w:rFonts w:ascii="Arial" w:eastAsia="Times New Roman" w:hAnsi="Arial" w:cs="Arial"/>
          <w:lang w:val="es-ES_tradnl" w:eastAsia="es-ES_tradnl"/>
        </w:rPr>
        <w:t xml:space="preserve">, F. </w:t>
      </w:r>
      <w:r w:rsidRPr="006232F6">
        <w:rPr>
          <w:rFonts w:ascii="Arial" w:eastAsia="Times New Roman" w:hAnsi="Arial" w:cs="Arial"/>
          <w:bCs/>
          <w:color w:val="000000"/>
          <w:shd w:val="clear" w:color="auto" w:fill="FFFFFF"/>
          <w:lang w:val="es-ES_tradnl" w:eastAsia="es-ES_tradnl"/>
        </w:rPr>
        <w:t>La lectura mediada de literatura infantil como herramienta para la alfabetización emocional, Mapuche, 2011)</w:t>
      </w:r>
    </w:p>
    <w:p w14:paraId="4226EC7E" w14:textId="77777777" w:rsidR="005F6008" w:rsidRDefault="005F6008" w:rsidP="006232F6">
      <w:pPr>
        <w:spacing w:line="480" w:lineRule="auto"/>
        <w:jc w:val="both"/>
        <w:rPr>
          <w:rFonts w:ascii="Arial" w:eastAsia="Times New Roman" w:hAnsi="Arial" w:cs="Arial"/>
          <w:bCs/>
          <w:color w:val="000000"/>
          <w:shd w:val="clear" w:color="auto" w:fill="FFFFFF"/>
          <w:lang w:val="es-ES_tradnl" w:eastAsia="es-ES_tradnl"/>
        </w:rPr>
      </w:pPr>
    </w:p>
    <w:p w14:paraId="2ABF1341" w14:textId="15DA17D0" w:rsidR="006232F6" w:rsidRPr="00592929" w:rsidRDefault="006232F6" w:rsidP="00592929">
      <w:pPr>
        <w:rPr>
          <w:rFonts w:ascii="Times New Roman" w:eastAsia="Times New Roman" w:hAnsi="Times New Roman" w:cs="Times New Roman"/>
          <w:lang w:val="es-ES_tradnl" w:eastAsia="es-ES_tradnl"/>
        </w:rPr>
      </w:pPr>
    </w:p>
    <w:p w14:paraId="5955F69D" w14:textId="51F9339E" w:rsidR="00592929" w:rsidRPr="00592929" w:rsidRDefault="00592929" w:rsidP="00592929">
      <w:pPr>
        <w:spacing w:line="480" w:lineRule="auto"/>
        <w:rPr>
          <w:rFonts w:ascii="Arial" w:hAnsi="Arial" w:cs="Arial"/>
          <w:lang w:val="es-ES_tradnl"/>
        </w:rPr>
      </w:pPr>
    </w:p>
    <w:p w14:paraId="5195518F" w14:textId="77777777" w:rsidR="004E5ECE" w:rsidRDefault="004E5ECE"/>
    <w:p w14:paraId="6866B53C" w14:textId="77777777" w:rsidR="004E5ECE" w:rsidRDefault="004E5ECE"/>
    <w:sectPr w:rsidR="004E5ECE" w:rsidSect="0092163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13"/>
    <w:rsid w:val="00016B76"/>
    <w:rsid w:val="00037036"/>
    <w:rsid w:val="000D2FD1"/>
    <w:rsid w:val="001516C7"/>
    <w:rsid w:val="0015352C"/>
    <w:rsid w:val="001B049D"/>
    <w:rsid w:val="001E795B"/>
    <w:rsid w:val="001F21E9"/>
    <w:rsid w:val="001F405A"/>
    <w:rsid w:val="002837E3"/>
    <w:rsid w:val="00301AA8"/>
    <w:rsid w:val="003031C9"/>
    <w:rsid w:val="003C1F01"/>
    <w:rsid w:val="003C2E68"/>
    <w:rsid w:val="004105B9"/>
    <w:rsid w:val="00433493"/>
    <w:rsid w:val="004A4487"/>
    <w:rsid w:val="004A4B4F"/>
    <w:rsid w:val="004E5ECE"/>
    <w:rsid w:val="00527FC4"/>
    <w:rsid w:val="00536FE1"/>
    <w:rsid w:val="00560029"/>
    <w:rsid w:val="00592929"/>
    <w:rsid w:val="005F6008"/>
    <w:rsid w:val="00601388"/>
    <w:rsid w:val="006232F6"/>
    <w:rsid w:val="00647290"/>
    <w:rsid w:val="006A1635"/>
    <w:rsid w:val="006B28C6"/>
    <w:rsid w:val="007C10A4"/>
    <w:rsid w:val="007F49A5"/>
    <w:rsid w:val="00817FF2"/>
    <w:rsid w:val="008C510D"/>
    <w:rsid w:val="008D5ACE"/>
    <w:rsid w:val="008D5CB5"/>
    <w:rsid w:val="008E0595"/>
    <w:rsid w:val="00921635"/>
    <w:rsid w:val="009A651D"/>
    <w:rsid w:val="009E7358"/>
    <w:rsid w:val="00AD5E13"/>
    <w:rsid w:val="00B21E51"/>
    <w:rsid w:val="00BD1BA4"/>
    <w:rsid w:val="00BE7AD0"/>
    <w:rsid w:val="00C13DE8"/>
    <w:rsid w:val="00C81220"/>
    <w:rsid w:val="00C86F53"/>
    <w:rsid w:val="00CB5C51"/>
    <w:rsid w:val="00D47729"/>
    <w:rsid w:val="00E32EA7"/>
    <w:rsid w:val="00E47AD0"/>
    <w:rsid w:val="00FD184F"/>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CD7C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232F6"/>
  </w:style>
  <w:style w:type="character" w:styleId="Textoennegrita">
    <w:name w:val="Strong"/>
    <w:basedOn w:val="Fuentedeprrafopredeter"/>
    <w:uiPriority w:val="22"/>
    <w:qFormat/>
    <w:rsid w:val="00623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2237">
      <w:bodyDiv w:val="1"/>
      <w:marLeft w:val="0"/>
      <w:marRight w:val="0"/>
      <w:marTop w:val="0"/>
      <w:marBottom w:val="0"/>
      <w:divBdr>
        <w:top w:val="none" w:sz="0" w:space="0" w:color="auto"/>
        <w:left w:val="none" w:sz="0" w:space="0" w:color="auto"/>
        <w:bottom w:val="none" w:sz="0" w:space="0" w:color="auto"/>
        <w:right w:val="none" w:sz="0" w:space="0" w:color="auto"/>
      </w:divBdr>
    </w:div>
    <w:div w:id="303631079">
      <w:bodyDiv w:val="1"/>
      <w:marLeft w:val="0"/>
      <w:marRight w:val="0"/>
      <w:marTop w:val="0"/>
      <w:marBottom w:val="0"/>
      <w:divBdr>
        <w:top w:val="none" w:sz="0" w:space="0" w:color="auto"/>
        <w:left w:val="none" w:sz="0" w:space="0" w:color="auto"/>
        <w:bottom w:val="none" w:sz="0" w:space="0" w:color="auto"/>
        <w:right w:val="none" w:sz="0" w:space="0" w:color="auto"/>
      </w:divBdr>
    </w:div>
    <w:div w:id="957447438">
      <w:bodyDiv w:val="1"/>
      <w:marLeft w:val="0"/>
      <w:marRight w:val="0"/>
      <w:marTop w:val="0"/>
      <w:marBottom w:val="0"/>
      <w:divBdr>
        <w:top w:val="none" w:sz="0" w:space="0" w:color="auto"/>
        <w:left w:val="none" w:sz="0" w:space="0" w:color="auto"/>
        <w:bottom w:val="none" w:sz="0" w:space="0" w:color="auto"/>
        <w:right w:val="none" w:sz="0" w:space="0" w:color="auto"/>
      </w:divBdr>
    </w:div>
    <w:div w:id="1052540629">
      <w:bodyDiv w:val="1"/>
      <w:marLeft w:val="0"/>
      <w:marRight w:val="0"/>
      <w:marTop w:val="0"/>
      <w:marBottom w:val="0"/>
      <w:divBdr>
        <w:top w:val="none" w:sz="0" w:space="0" w:color="auto"/>
        <w:left w:val="none" w:sz="0" w:space="0" w:color="auto"/>
        <w:bottom w:val="none" w:sz="0" w:space="0" w:color="auto"/>
        <w:right w:val="none" w:sz="0" w:space="0" w:color="auto"/>
      </w:divBdr>
    </w:div>
    <w:div w:id="1369180363">
      <w:bodyDiv w:val="1"/>
      <w:marLeft w:val="0"/>
      <w:marRight w:val="0"/>
      <w:marTop w:val="0"/>
      <w:marBottom w:val="0"/>
      <w:divBdr>
        <w:top w:val="none" w:sz="0" w:space="0" w:color="auto"/>
        <w:left w:val="none" w:sz="0" w:space="0" w:color="auto"/>
        <w:bottom w:val="none" w:sz="0" w:space="0" w:color="auto"/>
        <w:right w:val="none" w:sz="0" w:space="0" w:color="auto"/>
      </w:divBdr>
    </w:div>
    <w:div w:id="1436906825">
      <w:bodyDiv w:val="1"/>
      <w:marLeft w:val="0"/>
      <w:marRight w:val="0"/>
      <w:marTop w:val="0"/>
      <w:marBottom w:val="0"/>
      <w:divBdr>
        <w:top w:val="none" w:sz="0" w:space="0" w:color="auto"/>
        <w:left w:val="none" w:sz="0" w:space="0" w:color="auto"/>
        <w:bottom w:val="none" w:sz="0" w:space="0" w:color="auto"/>
        <w:right w:val="none" w:sz="0" w:space="0" w:color="auto"/>
      </w:divBdr>
    </w:div>
    <w:div w:id="1817409777">
      <w:bodyDiv w:val="1"/>
      <w:marLeft w:val="0"/>
      <w:marRight w:val="0"/>
      <w:marTop w:val="0"/>
      <w:marBottom w:val="0"/>
      <w:divBdr>
        <w:top w:val="none" w:sz="0" w:space="0" w:color="auto"/>
        <w:left w:val="none" w:sz="0" w:space="0" w:color="auto"/>
        <w:bottom w:val="none" w:sz="0" w:space="0" w:color="auto"/>
        <w:right w:val="none" w:sz="0" w:space="0" w:color="auto"/>
      </w:divBdr>
    </w:div>
    <w:div w:id="2021807996">
      <w:bodyDiv w:val="1"/>
      <w:marLeft w:val="0"/>
      <w:marRight w:val="0"/>
      <w:marTop w:val="0"/>
      <w:marBottom w:val="0"/>
      <w:divBdr>
        <w:top w:val="none" w:sz="0" w:space="0" w:color="auto"/>
        <w:left w:val="none" w:sz="0" w:space="0" w:color="auto"/>
        <w:bottom w:val="none" w:sz="0" w:space="0" w:color="auto"/>
        <w:right w:val="none" w:sz="0" w:space="0" w:color="auto"/>
      </w:divBdr>
    </w:div>
    <w:div w:id="2098557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1418</Words>
  <Characters>7805</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8</cp:revision>
  <dcterms:created xsi:type="dcterms:W3CDTF">2017-05-04T01:43:00Z</dcterms:created>
  <dcterms:modified xsi:type="dcterms:W3CDTF">2017-05-05T06:03:00Z</dcterms:modified>
</cp:coreProperties>
</file>